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C1" w:rsidRPr="00D75DED" w:rsidRDefault="00473362" w:rsidP="00D75DED">
      <w:pPr>
        <w:pStyle w:val="Sinespaciado"/>
        <w:jc w:val="center"/>
        <w:rPr>
          <w:b/>
          <w:sz w:val="28"/>
        </w:rPr>
      </w:pPr>
      <w:r w:rsidRPr="00D75DED">
        <w:rPr>
          <w:b/>
          <w:sz w:val="28"/>
        </w:rPr>
        <w:t>LA EUCARISTÍA</w:t>
      </w:r>
    </w:p>
    <w:p w:rsidR="00473362" w:rsidRDefault="00473362" w:rsidP="00473362">
      <w:pPr>
        <w:pStyle w:val="Sinespaciado"/>
      </w:pPr>
    </w:p>
    <w:p w:rsidR="00473362" w:rsidRPr="00D75DED" w:rsidRDefault="00473362" w:rsidP="00473362">
      <w:pPr>
        <w:pStyle w:val="Sinespaciado"/>
        <w:rPr>
          <w:b/>
        </w:rPr>
      </w:pPr>
      <w:r w:rsidRPr="00D75DED">
        <w:rPr>
          <w:b/>
        </w:rPr>
        <w:t>EL CASAMIENTO</w:t>
      </w:r>
    </w:p>
    <w:p w:rsidR="00473362" w:rsidRDefault="00473362" w:rsidP="00473362">
      <w:pPr>
        <w:pStyle w:val="Sinespaciado"/>
      </w:pPr>
    </w:p>
    <w:p w:rsidR="00473362" w:rsidRDefault="00752B29" w:rsidP="00473362">
      <w:pPr>
        <w:pStyle w:val="Sinespaciado"/>
      </w:pPr>
      <w:r>
        <w:tab/>
      </w:r>
      <w:r w:rsidR="00473362">
        <w:t xml:space="preserve">A lo mejor habrás participado en un casamiento. </w:t>
      </w:r>
    </w:p>
    <w:p w:rsidR="00752B29" w:rsidRDefault="00752B29" w:rsidP="00473362">
      <w:pPr>
        <w:pStyle w:val="Sinespaciado"/>
      </w:pPr>
      <w:r>
        <w:tab/>
      </w:r>
      <w:r w:rsidR="00473362">
        <w:t xml:space="preserve">Te habrán invitado. Ese día te arreglaste con tu mejor traje. Cuando llegaste al lugar </w:t>
      </w:r>
      <w:r>
        <w:t xml:space="preserve">de la fiesta te fijaste en </w:t>
      </w:r>
      <w:r w:rsidR="00473362">
        <w:t>q</w:t>
      </w:r>
      <w:r>
        <w:t>uiénes eran los chiquillos</w:t>
      </w:r>
      <w:r w:rsidR="00962059">
        <w:t xml:space="preserve"> y las chiquillas</w:t>
      </w:r>
      <w:r w:rsidR="00473362">
        <w:t xml:space="preserve"> invi</w:t>
      </w:r>
      <w:r>
        <w:t>tados</w:t>
      </w:r>
      <w:r w:rsidR="00962059">
        <w:t>(as)</w:t>
      </w:r>
      <w:r>
        <w:t xml:space="preserve"> para juntarte con ellos</w:t>
      </w:r>
      <w:r w:rsidR="00962059">
        <w:t>(as)</w:t>
      </w:r>
      <w:r>
        <w:t xml:space="preserve"> [1]. </w:t>
      </w:r>
    </w:p>
    <w:p w:rsidR="00473362" w:rsidRDefault="00752B29" w:rsidP="00473362">
      <w:pPr>
        <w:pStyle w:val="Sinespaciado"/>
      </w:pPr>
      <w:r>
        <w:tab/>
      </w:r>
      <w:r w:rsidR="00473362">
        <w:t>Y comenzaron a charlar</w:t>
      </w:r>
      <w:r>
        <w:t>, a contar chistes</w:t>
      </w:r>
      <w:r w:rsidR="00DB4417">
        <w:t xml:space="preserve"> y sus propias aventuras</w:t>
      </w:r>
      <w:r w:rsidR="00E816A3">
        <w:t>,</w:t>
      </w:r>
      <w:r w:rsidR="00473362">
        <w:t xml:space="preserve"> y a reír </w:t>
      </w:r>
      <w:r w:rsidR="00E816A3">
        <w:t xml:space="preserve">alegremente </w:t>
      </w:r>
      <w:r w:rsidR="00473362">
        <w:t xml:space="preserve">entre ustedes. Lo estuvieron pasando </w:t>
      </w:r>
      <w:r w:rsidR="00962059">
        <w:t xml:space="preserve">muy </w:t>
      </w:r>
      <w:r w:rsidR="00473362">
        <w:t>entretenidos</w:t>
      </w:r>
      <w:r>
        <w:t xml:space="preserve"> </w:t>
      </w:r>
      <w:r w:rsidR="00E816A3">
        <w:t xml:space="preserve">por </w:t>
      </w:r>
      <w:r w:rsidR="00F16DFE">
        <w:t>bastante</w:t>
      </w:r>
      <w:r w:rsidR="00962059">
        <w:t xml:space="preserve"> rato </w:t>
      </w:r>
      <w:r>
        <w:t>[2]</w:t>
      </w:r>
      <w:r w:rsidR="00473362">
        <w:t>.</w:t>
      </w:r>
    </w:p>
    <w:p w:rsidR="00752B29" w:rsidRDefault="00752B29" w:rsidP="00473362">
      <w:pPr>
        <w:pStyle w:val="Sinespaciado"/>
      </w:pPr>
      <w:r>
        <w:tab/>
        <w:t>A un cierto punto una voz les dijo: “Chiquillos</w:t>
      </w:r>
      <w:r w:rsidR="00E816A3">
        <w:t>(as)</w:t>
      </w:r>
      <w:r>
        <w:t xml:space="preserve">, vengan a la mesa, que la cena esta lista”. Apresurados fueron a ocupar su lugar. Hubo rica comida. Al mismo tiempo </w:t>
      </w:r>
      <w:r w:rsidR="00962059">
        <w:t>que se comía, una orquesta</w:t>
      </w:r>
      <w:r>
        <w:t xml:space="preserve"> tocaba música bailable y rítmica. Los invitados comenzaron también  a bailar, especialmente los novios</w:t>
      </w:r>
      <w:r w:rsidR="00962059">
        <w:t>,</w:t>
      </w:r>
      <w:r>
        <w:t xml:space="preserve"> </w:t>
      </w:r>
      <w:r w:rsidR="00962059">
        <w:t xml:space="preserve">entrelazando los brazos con </w:t>
      </w:r>
      <w:r>
        <w:t>su</w:t>
      </w:r>
      <w:r w:rsidR="00962059">
        <w:t>s</w:t>
      </w:r>
      <w:r>
        <w:t xml:space="preserve"> copa</w:t>
      </w:r>
      <w:r w:rsidR="00962059">
        <w:t>s</w:t>
      </w:r>
      <w:r>
        <w:t xml:space="preserve"> en la mano. </w:t>
      </w:r>
      <w:r w:rsidR="00D75DED">
        <w:t>Al final de la comida,</w:t>
      </w:r>
      <w:r>
        <w:t xml:space="preserve"> </w:t>
      </w:r>
      <w:r w:rsidR="00962059">
        <w:t>la novia cortó</w:t>
      </w:r>
      <w:r>
        <w:t xml:space="preserve">  solemnemente la torta de los novios.</w:t>
      </w:r>
      <w:r w:rsidR="00962059">
        <w:t xml:space="preserve"> A ti también te tocó un buen pedazo</w:t>
      </w:r>
      <w:r w:rsidR="00D75DED">
        <w:t>, junto con tus amigos y amigas</w:t>
      </w:r>
      <w:r w:rsidR="00962059">
        <w:t xml:space="preserve"> </w:t>
      </w:r>
      <w:r>
        <w:t>[3]</w:t>
      </w:r>
      <w:r w:rsidR="00962059">
        <w:t>.</w:t>
      </w:r>
    </w:p>
    <w:p w:rsidR="00962059" w:rsidRDefault="00962059" w:rsidP="00473362">
      <w:pPr>
        <w:pStyle w:val="Sinespaciado"/>
      </w:pPr>
      <w:r>
        <w:tab/>
        <w:t>Así pasaron las horas. Eran</w:t>
      </w:r>
      <w:r w:rsidR="00E816A3">
        <w:t>,</w:t>
      </w:r>
      <w:r>
        <w:t xml:space="preserve"> tal vez</w:t>
      </w:r>
      <w:r w:rsidR="00E816A3">
        <w:t>,</w:t>
      </w:r>
      <w:r>
        <w:t xml:space="preserve"> las 4 de la mañana, cuando comenzaron las despedidas. A tu vez también, saludaste a todos tus amigos</w:t>
      </w:r>
      <w:r w:rsidR="00D75DED">
        <w:t>(as)</w:t>
      </w:r>
      <w:r w:rsidR="00937FF1">
        <w:t>, ahora tenías</w:t>
      </w:r>
      <w:r>
        <w:t xml:space="preserve"> nuevos amigos</w:t>
      </w:r>
      <w:r w:rsidR="00D75DED">
        <w:t>(as)</w:t>
      </w:r>
      <w:r>
        <w:t xml:space="preserve">, con quienes te comprometiste visitarlos y compartir </w:t>
      </w:r>
      <w:r w:rsidR="00D75DED">
        <w:t xml:space="preserve">tus vidas, </w:t>
      </w:r>
      <w:r>
        <w:t>tus juegos y compromisos [4].</w:t>
      </w:r>
    </w:p>
    <w:p w:rsidR="007D44A9" w:rsidRPr="007D44A9" w:rsidRDefault="007D44A9" w:rsidP="00473362">
      <w:pPr>
        <w:pStyle w:val="Sinespaciado"/>
        <w:rPr>
          <w:i/>
        </w:rPr>
      </w:pPr>
      <w:r>
        <w:tab/>
      </w:r>
      <w:r w:rsidRPr="007D44A9">
        <w:rPr>
          <w:i/>
        </w:rPr>
        <w:t>(Fíjate que entre corchetes hay un número</w:t>
      </w:r>
      <w:r w:rsidR="00196B4A">
        <w:rPr>
          <w:i/>
        </w:rPr>
        <w:t xml:space="preserve"> </w:t>
      </w:r>
      <w:r w:rsidR="00196B4A" w:rsidRPr="007D44A9">
        <w:rPr>
          <w:i/>
        </w:rPr>
        <w:t>[</w:t>
      </w:r>
      <w:r w:rsidR="00196B4A">
        <w:rPr>
          <w:i/>
        </w:rPr>
        <w:t>1</w:t>
      </w:r>
      <w:proofErr w:type="gramStart"/>
      <w:r w:rsidR="00196B4A">
        <w:rPr>
          <w:i/>
        </w:rPr>
        <w:t>,2,3,4</w:t>
      </w:r>
      <w:proofErr w:type="gramEnd"/>
      <w:r w:rsidR="00196B4A" w:rsidRPr="007D44A9">
        <w:rPr>
          <w:i/>
        </w:rPr>
        <w:t>]</w:t>
      </w:r>
      <w:r w:rsidRPr="007D44A9">
        <w:rPr>
          <w:i/>
        </w:rPr>
        <w:t>: ya verá para qué sirven)</w:t>
      </w:r>
      <w:r>
        <w:rPr>
          <w:i/>
        </w:rPr>
        <w:t>.</w:t>
      </w:r>
    </w:p>
    <w:p w:rsidR="007D44A9" w:rsidRDefault="007D44A9" w:rsidP="00473362">
      <w:pPr>
        <w:pStyle w:val="Sinespaciado"/>
      </w:pPr>
    </w:p>
    <w:p w:rsidR="00D75DED" w:rsidRPr="00196B4A" w:rsidRDefault="00196B4A" w:rsidP="00473362">
      <w:pPr>
        <w:pStyle w:val="Sinespaciado"/>
        <w:rPr>
          <w:b/>
        </w:rPr>
      </w:pPr>
      <w:r w:rsidRPr="00196B4A">
        <w:rPr>
          <w:b/>
        </w:rPr>
        <w:t xml:space="preserve">UNA PARÁBOLA DE </w:t>
      </w:r>
      <w:r w:rsidR="00D75DED" w:rsidRPr="00196B4A">
        <w:rPr>
          <w:b/>
        </w:rPr>
        <w:t>BODA</w:t>
      </w:r>
      <w:r w:rsidRPr="00196B4A">
        <w:rPr>
          <w:b/>
        </w:rPr>
        <w:t>S</w:t>
      </w:r>
    </w:p>
    <w:p w:rsidR="00D75DED" w:rsidRDefault="00D75DED" w:rsidP="00473362">
      <w:pPr>
        <w:pStyle w:val="Sinespaciado"/>
      </w:pPr>
    </w:p>
    <w:p w:rsidR="00D75DED" w:rsidRDefault="005018DA" w:rsidP="00473362">
      <w:pPr>
        <w:pStyle w:val="Sinespaciado"/>
        <w:rPr>
          <w:color w:val="000000"/>
          <w:sz w:val="27"/>
          <w:szCs w:val="27"/>
          <w:shd w:val="clear" w:color="auto" w:fill="FFFFFF"/>
        </w:rPr>
      </w:pPr>
      <w:r>
        <w:tab/>
      </w:r>
      <w:r w:rsidR="00D75DED">
        <w:t xml:space="preserve">En cierta ocasión Jesús comenzó a contar esta parábola: </w:t>
      </w:r>
      <w:r w:rsidRPr="005018DA">
        <w:rPr>
          <w:i/>
        </w:rPr>
        <w:t>“</w:t>
      </w:r>
      <w:r w:rsidR="00D75DED" w:rsidRPr="005018DA">
        <w:rPr>
          <w:i/>
        </w:rPr>
        <w:t>El Reino de los Cielos se parece a un rey que celebraba las bodas de su hijo</w:t>
      </w:r>
      <w:r>
        <w:rPr>
          <w:i/>
        </w:rPr>
        <w:t>.</w:t>
      </w:r>
      <w:r w:rsidR="00D75DED" w:rsidRPr="005018DA">
        <w:rPr>
          <w:i/>
        </w:rPr>
        <w:t xml:space="preserve"> </w:t>
      </w:r>
      <w:r w:rsidRPr="005018DA">
        <w:rPr>
          <w:i/>
        </w:rPr>
        <w:t xml:space="preserve">Envió entonces a sus servidores y les dijo: </w:t>
      </w:r>
      <w:r>
        <w:rPr>
          <w:i/>
        </w:rPr>
        <w:t>‘</w:t>
      </w:r>
      <w:r w:rsidRPr="005018DA">
        <w:rPr>
          <w:i/>
        </w:rPr>
        <w:t>inviten a todos los que encuentren</w:t>
      </w:r>
      <w:r>
        <w:rPr>
          <w:i/>
        </w:rPr>
        <w:t>’.</w:t>
      </w:r>
      <w:r w:rsidRPr="005018DA">
        <w:rPr>
          <w:i/>
        </w:rPr>
        <w:t xml:space="preserve"> </w:t>
      </w:r>
      <w:r>
        <w:rPr>
          <w:i/>
        </w:rPr>
        <w:t>Y</w:t>
      </w:r>
      <w:r w:rsidR="00D75DED" w:rsidRPr="005018DA">
        <w:rPr>
          <w:i/>
        </w:rPr>
        <w:t xml:space="preserve"> la sala nupcial se llenó de convidados</w:t>
      </w:r>
      <w:r>
        <w:rPr>
          <w:i/>
        </w:rPr>
        <w:t>”</w:t>
      </w:r>
      <w:r w:rsidR="00D75DED">
        <w:rPr>
          <w:color w:val="000000"/>
          <w:sz w:val="27"/>
          <w:szCs w:val="27"/>
          <w:shd w:val="clear" w:color="auto" w:fill="FFFFFF"/>
        </w:rPr>
        <w:t xml:space="preserve"> (Mt 22, 2</w:t>
      </w:r>
      <w:r>
        <w:rPr>
          <w:color w:val="000000"/>
          <w:sz w:val="27"/>
          <w:szCs w:val="27"/>
          <w:shd w:val="clear" w:color="auto" w:fill="FFFFFF"/>
        </w:rPr>
        <w:t>-3.9.</w:t>
      </w:r>
      <w:r w:rsidR="00D75DED">
        <w:rPr>
          <w:color w:val="000000"/>
          <w:sz w:val="27"/>
          <w:szCs w:val="27"/>
          <w:shd w:val="clear" w:color="auto" w:fill="FFFFFF"/>
        </w:rPr>
        <w:t>10</w:t>
      </w:r>
      <w:r>
        <w:rPr>
          <w:color w:val="000000"/>
          <w:sz w:val="27"/>
          <w:szCs w:val="27"/>
          <w:shd w:val="clear" w:color="auto" w:fill="FFFFFF"/>
        </w:rPr>
        <w:t>)</w:t>
      </w:r>
      <w:r w:rsidR="00D75DED">
        <w:rPr>
          <w:color w:val="000000"/>
          <w:sz w:val="27"/>
          <w:szCs w:val="27"/>
          <w:shd w:val="clear" w:color="auto" w:fill="FFFFFF"/>
        </w:rPr>
        <w:t>.</w:t>
      </w:r>
    </w:p>
    <w:p w:rsidR="005018DA" w:rsidRPr="005018DA" w:rsidRDefault="005018DA" w:rsidP="00473362">
      <w:pPr>
        <w:pStyle w:val="Sinespaciado"/>
        <w:rPr>
          <w:color w:val="000000"/>
          <w:shd w:val="clear" w:color="auto" w:fill="FFFFFF"/>
        </w:rPr>
      </w:pPr>
    </w:p>
    <w:p w:rsidR="005018DA" w:rsidRDefault="005018DA" w:rsidP="00473362">
      <w:pPr>
        <w:pStyle w:val="Sinespaciado"/>
        <w:rPr>
          <w:color w:val="000000"/>
          <w:shd w:val="clear" w:color="auto" w:fill="FFFFFF"/>
        </w:rPr>
      </w:pPr>
      <w:r w:rsidRPr="005018DA">
        <w:rPr>
          <w:color w:val="000000"/>
          <w:shd w:val="clear" w:color="auto" w:fill="FFFFFF"/>
        </w:rPr>
        <w:tab/>
        <w:t>¿Sabrías decir cuál es la cena de Bo</w:t>
      </w:r>
      <w:r>
        <w:rPr>
          <w:color w:val="000000"/>
          <w:shd w:val="clear" w:color="auto" w:fill="FFFFFF"/>
        </w:rPr>
        <w:t>das, que se parece</w:t>
      </w:r>
      <w:r w:rsidRPr="005018DA">
        <w:rPr>
          <w:color w:val="000000"/>
          <w:shd w:val="clear" w:color="auto" w:fill="FFFFFF"/>
        </w:rPr>
        <w:t xml:space="preserve"> al Reino de los cielos?</w:t>
      </w:r>
    </w:p>
    <w:p w:rsidR="005018DA" w:rsidRDefault="005018DA" w:rsidP="00473362">
      <w:pPr>
        <w:pStyle w:val="Sinespaciado"/>
        <w:rPr>
          <w:color w:val="000000"/>
          <w:shd w:val="clear" w:color="auto" w:fill="FFFFFF"/>
        </w:rPr>
      </w:pPr>
      <w:r>
        <w:rPr>
          <w:color w:val="000000"/>
          <w:shd w:val="clear" w:color="auto" w:fill="FFFFFF"/>
        </w:rPr>
        <w:tab/>
        <w:t>Te lo cuento yo</w:t>
      </w:r>
      <w:r w:rsidR="007D44A9">
        <w:rPr>
          <w:color w:val="000000"/>
          <w:shd w:val="clear" w:color="auto" w:fill="FFFFFF"/>
        </w:rPr>
        <w:t>: el Rey es el Padre Dios; su Hijo, que se casa, es el Señor Jesús; la novia es la Iglesia, a la que están invitados todos los que encuentren</w:t>
      </w:r>
      <w:r w:rsidR="00937FF1">
        <w:rPr>
          <w:color w:val="000000"/>
          <w:shd w:val="clear" w:color="auto" w:fill="FFFFFF"/>
        </w:rPr>
        <w:t xml:space="preserve"> los servidores</w:t>
      </w:r>
      <w:r w:rsidR="007D44A9">
        <w:rPr>
          <w:color w:val="000000"/>
          <w:shd w:val="clear" w:color="auto" w:fill="FFFFFF"/>
        </w:rPr>
        <w:t>, buenos y malos.</w:t>
      </w:r>
    </w:p>
    <w:p w:rsidR="007D44A9" w:rsidRDefault="007D44A9" w:rsidP="00473362">
      <w:pPr>
        <w:pStyle w:val="Sinespaciado"/>
        <w:rPr>
          <w:color w:val="000000"/>
          <w:shd w:val="clear" w:color="auto" w:fill="FFFFFF"/>
        </w:rPr>
      </w:pPr>
      <w:r>
        <w:rPr>
          <w:color w:val="000000"/>
          <w:shd w:val="clear" w:color="auto" w:fill="FFFFFF"/>
        </w:rPr>
        <w:tab/>
        <w:t>Y ahora ¡maravíllate!: la eucaristía es una copia exacta de la parábola de las Bodas.</w:t>
      </w:r>
    </w:p>
    <w:p w:rsidR="00196B4A" w:rsidRDefault="00196B4A" w:rsidP="00473362">
      <w:pPr>
        <w:pStyle w:val="Sinespaciado"/>
        <w:rPr>
          <w:color w:val="000000"/>
          <w:shd w:val="clear" w:color="auto" w:fill="FFFFFF"/>
        </w:rPr>
      </w:pPr>
      <w:r>
        <w:rPr>
          <w:color w:val="000000"/>
          <w:shd w:val="clear" w:color="auto" w:fill="FFFFFF"/>
        </w:rPr>
        <w:tab/>
        <w:t>Ir a la misa es ser invitados por el Padre Dios a las bodas de su Hijo, el Señor Jesús.</w:t>
      </w:r>
    </w:p>
    <w:p w:rsidR="00196B4A" w:rsidRDefault="00196B4A" w:rsidP="00473362">
      <w:pPr>
        <w:pStyle w:val="Sinespaciado"/>
        <w:rPr>
          <w:color w:val="000000"/>
          <w:shd w:val="clear" w:color="auto" w:fill="FFFFFF"/>
        </w:rPr>
      </w:pPr>
      <w:r>
        <w:rPr>
          <w:color w:val="000000"/>
          <w:shd w:val="clear" w:color="auto" w:fill="FFFFFF"/>
        </w:rPr>
        <w:tab/>
        <w:t xml:space="preserve">Pon atención: cuando participamos en la eucaristía no es un favor que le hacemos al Padre Dios, sino el Padre Dios es quien nos hace un </w:t>
      </w:r>
      <w:r w:rsidR="00B75294">
        <w:rPr>
          <w:color w:val="000000"/>
          <w:shd w:val="clear" w:color="auto" w:fill="FFFFFF"/>
        </w:rPr>
        <w:t xml:space="preserve">gran </w:t>
      </w:r>
      <w:r>
        <w:rPr>
          <w:color w:val="000000"/>
          <w:shd w:val="clear" w:color="auto" w:fill="FFFFFF"/>
        </w:rPr>
        <w:t>favor a nosotros, invitándonos cada domingo.</w:t>
      </w:r>
    </w:p>
    <w:p w:rsidR="006045AB" w:rsidRDefault="006045AB" w:rsidP="00473362">
      <w:pPr>
        <w:pStyle w:val="Sinespaciado"/>
        <w:rPr>
          <w:color w:val="000000"/>
          <w:shd w:val="clear" w:color="auto" w:fill="FFFFFF"/>
        </w:rPr>
      </w:pPr>
    </w:p>
    <w:p w:rsidR="00E50986" w:rsidRDefault="00E50986" w:rsidP="00473362">
      <w:pPr>
        <w:pStyle w:val="Sinespaciado"/>
        <w:rPr>
          <w:color w:val="000000"/>
          <w:shd w:val="clear" w:color="auto" w:fill="FFFFFF"/>
        </w:rPr>
      </w:pPr>
    </w:p>
    <w:p w:rsidR="00E50986" w:rsidRDefault="00E50986" w:rsidP="00473362">
      <w:pPr>
        <w:pStyle w:val="Sinespaciado"/>
        <w:rPr>
          <w:color w:val="000000"/>
          <w:shd w:val="clear" w:color="auto" w:fill="FFFFFF"/>
        </w:rPr>
      </w:pPr>
    </w:p>
    <w:p w:rsidR="00E50986" w:rsidRDefault="00E50986" w:rsidP="00473362">
      <w:pPr>
        <w:pStyle w:val="Sinespaciado"/>
        <w:rPr>
          <w:color w:val="000000"/>
          <w:shd w:val="clear" w:color="auto" w:fill="FFFFFF"/>
        </w:rPr>
      </w:pPr>
    </w:p>
    <w:p w:rsidR="006045AB" w:rsidRPr="006045AB" w:rsidRDefault="006045AB" w:rsidP="00473362">
      <w:pPr>
        <w:pStyle w:val="Sinespaciado"/>
        <w:rPr>
          <w:b/>
          <w:color w:val="000000"/>
          <w:shd w:val="clear" w:color="auto" w:fill="FFFFFF"/>
        </w:rPr>
      </w:pPr>
      <w:r w:rsidRPr="006045AB">
        <w:rPr>
          <w:b/>
          <w:color w:val="000000"/>
          <w:shd w:val="clear" w:color="auto" w:fill="FFFFFF"/>
        </w:rPr>
        <w:lastRenderedPageBreak/>
        <w:t>LA CENA DEL SEÑOR</w:t>
      </w:r>
    </w:p>
    <w:p w:rsidR="00196B4A" w:rsidRDefault="00196B4A" w:rsidP="00473362">
      <w:pPr>
        <w:pStyle w:val="Sinespaciado"/>
        <w:rPr>
          <w:color w:val="000000"/>
          <w:shd w:val="clear" w:color="auto" w:fill="FFFFFF"/>
        </w:rPr>
      </w:pPr>
    </w:p>
    <w:p w:rsidR="00B75294" w:rsidRDefault="00B75294" w:rsidP="00473362">
      <w:pPr>
        <w:pStyle w:val="Sinespaciado"/>
        <w:rPr>
          <w:color w:val="000000"/>
          <w:shd w:val="clear" w:color="auto" w:fill="FFFFFF"/>
        </w:rPr>
      </w:pPr>
      <w:r>
        <w:rPr>
          <w:color w:val="000000"/>
          <w:shd w:val="clear" w:color="auto" w:fill="FFFFFF"/>
        </w:rPr>
        <w:tab/>
        <w:t>¿</w:t>
      </w:r>
      <w:r w:rsidR="00A36E8E">
        <w:rPr>
          <w:color w:val="000000"/>
          <w:shd w:val="clear" w:color="auto" w:fill="FFFFFF"/>
        </w:rPr>
        <w:t xml:space="preserve">Sabes cuándo fue que el Señor Jesús </w:t>
      </w:r>
      <w:r w:rsidR="00937FF1">
        <w:rPr>
          <w:color w:val="000000"/>
          <w:shd w:val="clear" w:color="auto" w:fill="FFFFFF"/>
        </w:rPr>
        <w:t>instituyó</w:t>
      </w:r>
      <w:r w:rsidR="00A36E8E">
        <w:rPr>
          <w:color w:val="000000"/>
          <w:shd w:val="clear" w:color="auto" w:fill="FFFFFF"/>
        </w:rPr>
        <w:t xml:space="preserve"> la misa para nosotros?</w:t>
      </w:r>
      <w:r>
        <w:rPr>
          <w:color w:val="000000"/>
          <w:shd w:val="clear" w:color="auto" w:fill="FFFFFF"/>
        </w:rPr>
        <w:t xml:space="preserve"> Aquí te lo cuenta san Lucas</w:t>
      </w:r>
      <w:r w:rsidR="00A36E8E">
        <w:rPr>
          <w:color w:val="000000"/>
          <w:shd w:val="clear" w:color="auto" w:fill="FFFFFF"/>
        </w:rPr>
        <w:t>, fue en la última cena antes de morir, el jueves santo</w:t>
      </w:r>
      <w:r>
        <w:rPr>
          <w:color w:val="000000"/>
          <w:shd w:val="clear" w:color="auto" w:fill="FFFFFF"/>
        </w:rPr>
        <w:t xml:space="preserve">: </w:t>
      </w:r>
    </w:p>
    <w:p w:rsidR="00B75294" w:rsidRDefault="00B75294" w:rsidP="00B75294">
      <w:pPr>
        <w:pStyle w:val="Sinespaciado"/>
        <w:rPr>
          <w:i/>
          <w:lang w:eastAsia="es-CL"/>
        </w:rPr>
      </w:pPr>
    </w:p>
    <w:p w:rsidR="00B75294" w:rsidRPr="00B75294" w:rsidRDefault="00B75294" w:rsidP="00A36E8E">
      <w:pPr>
        <w:pStyle w:val="Sinespaciado"/>
        <w:pBdr>
          <w:top w:val="single" w:sz="4" w:space="1" w:color="auto"/>
          <w:left w:val="single" w:sz="4" w:space="4" w:color="auto"/>
          <w:bottom w:val="single" w:sz="4" w:space="1" w:color="auto"/>
          <w:right w:val="single" w:sz="4" w:space="4" w:color="auto"/>
        </w:pBdr>
        <w:rPr>
          <w:i/>
          <w:lang w:eastAsia="es-CL"/>
        </w:rPr>
      </w:pPr>
      <w:r>
        <w:rPr>
          <w:i/>
          <w:lang w:eastAsia="es-CL"/>
        </w:rPr>
        <w:tab/>
      </w:r>
      <w:r w:rsidRPr="00B75294">
        <w:rPr>
          <w:i/>
          <w:lang w:eastAsia="es-CL"/>
        </w:rPr>
        <w:t>Llegada la hora, Jesús se sentó a la mesa con los Apóstoles y les dijo:</w:t>
      </w:r>
    </w:p>
    <w:p w:rsidR="00B75294" w:rsidRPr="00B75294" w:rsidRDefault="00A36E8E" w:rsidP="00A36E8E">
      <w:pPr>
        <w:pStyle w:val="Sinespaciado"/>
        <w:pBdr>
          <w:top w:val="single" w:sz="4" w:space="1" w:color="auto"/>
          <w:left w:val="single" w:sz="4" w:space="4" w:color="auto"/>
          <w:bottom w:val="single" w:sz="4" w:space="1" w:color="auto"/>
          <w:right w:val="single" w:sz="4" w:space="4" w:color="auto"/>
        </w:pBdr>
        <w:rPr>
          <w:i/>
          <w:lang w:eastAsia="es-CL"/>
        </w:rPr>
      </w:pPr>
      <w:r>
        <w:rPr>
          <w:i/>
          <w:lang w:eastAsia="es-CL"/>
        </w:rPr>
        <w:tab/>
      </w:r>
      <w:r w:rsidR="00B75294" w:rsidRPr="00B75294">
        <w:rPr>
          <w:i/>
          <w:lang w:eastAsia="es-CL"/>
        </w:rPr>
        <w:t>“He deseado ardientemente comer esta Pascua con ustedes antes de mi Pasión</w:t>
      </w:r>
      <w:r>
        <w:rPr>
          <w:i/>
          <w:lang w:eastAsia="es-CL"/>
        </w:rPr>
        <w:t xml:space="preserve">” </w:t>
      </w:r>
      <w:r>
        <w:rPr>
          <w:i/>
          <w:lang w:eastAsia="es-CL"/>
        </w:rPr>
        <w:tab/>
      </w:r>
      <w:r w:rsidR="00B75294" w:rsidRPr="00B75294">
        <w:rPr>
          <w:i/>
          <w:lang w:eastAsia="es-CL"/>
        </w:rPr>
        <w:t>Luego tomó el pan, dio gracias, lo partió y lo dio a sus di</w:t>
      </w:r>
      <w:r>
        <w:rPr>
          <w:i/>
          <w:lang w:eastAsia="es-CL"/>
        </w:rPr>
        <w:t>scípulos, diciendo: “</w:t>
      </w:r>
      <w:r w:rsidR="00B75294" w:rsidRPr="00B75294">
        <w:rPr>
          <w:i/>
          <w:lang w:eastAsia="es-CL"/>
        </w:rPr>
        <w:t xml:space="preserve">Esto es mi </w:t>
      </w:r>
      <w:r w:rsidR="00B75294" w:rsidRPr="00A36E8E">
        <w:rPr>
          <w:b/>
          <w:i/>
          <w:lang w:eastAsia="es-CL"/>
        </w:rPr>
        <w:t>Cuerpo</w:t>
      </w:r>
      <w:r w:rsidR="00B75294" w:rsidRPr="00B75294">
        <w:rPr>
          <w:i/>
          <w:lang w:eastAsia="es-CL"/>
        </w:rPr>
        <w:t>, que se entrega por ust</w:t>
      </w:r>
      <w:r>
        <w:rPr>
          <w:i/>
          <w:lang w:eastAsia="es-CL"/>
        </w:rPr>
        <w:t>edes. Hagan esto en memoria mía”</w:t>
      </w:r>
      <w:r w:rsidR="00B75294" w:rsidRPr="00B75294">
        <w:rPr>
          <w:i/>
          <w:lang w:eastAsia="es-CL"/>
        </w:rPr>
        <w:t>.</w:t>
      </w:r>
    </w:p>
    <w:p w:rsidR="00B75294" w:rsidRPr="00B75294" w:rsidRDefault="00A36E8E" w:rsidP="00A36E8E">
      <w:pPr>
        <w:pStyle w:val="Sinespaciado"/>
        <w:pBdr>
          <w:top w:val="single" w:sz="4" w:space="1" w:color="auto"/>
          <w:left w:val="single" w:sz="4" w:space="4" w:color="auto"/>
          <w:bottom w:val="single" w:sz="4" w:space="1" w:color="auto"/>
          <w:right w:val="single" w:sz="4" w:space="4" w:color="auto"/>
        </w:pBdr>
        <w:rPr>
          <w:lang w:eastAsia="es-CL"/>
        </w:rPr>
      </w:pPr>
      <w:r>
        <w:rPr>
          <w:i/>
          <w:lang w:eastAsia="es-CL"/>
        </w:rPr>
        <w:tab/>
      </w:r>
      <w:r w:rsidR="00B75294" w:rsidRPr="00B75294">
        <w:rPr>
          <w:i/>
          <w:lang w:eastAsia="es-CL"/>
        </w:rPr>
        <w:t>Después de la cena hizo l</w:t>
      </w:r>
      <w:r>
        <w:rPr>
          <w:i/>
          <w:lang w:eastAsia="es-CL"/>
        </w:rPr>
        <w:t>o mismo con la copa, diciendo: “</w:t>
      </w:r>
      <w:r w:rsidR="00B75294" w:rsidRPr="00B75294">
        <w:rPr>
          <w:i/>
          <w:lang w:eastAsia="es-CL"/>
        </w:rPr>
        <w:t xml:space="preserve">Esta copa es la Nueva Alianza sellada con mi </w:t>
      </w:r>
      <w:r w:rsidR="00B75294" w:rsidRPr="00A36E8E">
        <w:rPr>
          <w:b/>
          <w:i/>
          <w:lang w:eastAsia="es-CL"/>
        </w:rPr>
        <w:t>Sangre</w:t>
      </w:r>
      <w:r w:rsidR="00B75294" w:rsidRPr="00B75294">
        <w:rPr>
          <w:i/>
          <w:lang w:eastAsia="es-CL"/>
        </w:rPr>
        <w:t>, que se derrama por ustedes</w:t>
      </w:r>
      <w:r>
        <w:rPr>
          <w:i/>
          <w:lang w:eastAsia="es-CL"/>
        </w:rPr>
        <w:t>”</w:t>
      </w:r>
      <w:r w:rsidR="00B75294">
        <w:rPr>
          <w:lang w:eastAsia="es-CL"/>
        </w:rPr>
        <w:t xml:space="preserve"> (Lc 22, 14-20)</w:t>
      </w:r>
      <w:r w:rsidR="00B75294" w:rsidRPr="00B75294">
        <w:rPr>
          <w:lang w:eastAsia="es-CL"/>
        </w:rPr>
        <w:t>.</w:t>
      </w:r>
    </w:p>
    <w:p w:rsidR="00B75294" w:rsidRDefault="00B75294" w:rsidP="00A36E8E">
      <w:pPr>
        <w:pStyle w:val="Sinespaciado"/>
        <w:pBdr>
          <w:top w:val="single" w:sz="4" w:space="1" w:color="auto"/>
          <w:left w:val="single" w:sz="4" w:space="4" w:color="auto"/>
          <w:bottom w:val="single" w:sz="4" w:space="1" w:color="auto"/>
          <w:right w:val="single" w:sz="4" w:space="4" w:color="auto"/>
        </w:pBdr>
        <w:rPr>
          <w:color w:val="000000"/>
          <w:shd w:val="clear" w:color="auto" w:fill="FFFFFF"/>
          <w:lang w:val="es-CL"/>
        </w:rPr>
      </w:pPr>
    </w:p>
    <w:p w:rsidR="00B75294" w:rsidRDefault="004446CD" w:rsidP="00473362">
      <w:pPr>
        <w:pStyle w:val="Sinespaciado"/>
        <w:rPr>
          <w:color w:val="000000"/>
          <w:shd w:val="clear" w:color="auto" w:fill="FFFFFF"/>
          <w:lang w:val="es-CL"/>
        </w:rPr>
      </w:pPr>
      <w:r>
        <w:rPr>
          <w:color w:val="000000"/>
          <w:shd w:val="clear" w:color="auto" w:fill="FFFFFF"/>
          <w:lang w:val="es-CL"/>
        </w:rPr>
        <w:tab/>
        <w:t xml:space="preserve">Así Jesús nos entregó la eucaristía con su cuerpo y su </w:t>
      </w:r>
      <w:r w:rsidR="00F16DFE">
        <w:rPr>
          <w:color w:val="000000"/>
          <w:shd w:val="clear" w:color="auto" w:fill="FFFFFF"/>
          <w:lang w:val="es-CL"/>
        </w:rPr>
        <w:t>sangre, para que la celebremos</w:t>
      </w:r>
      <w:r>
        <w:rPr>
          <w:color w:val="000000"/>
          <w:shd w:val="clear" w:color="auto" w:fill="FFFFFF"/>
          <w:lang w:val="es-CL"/>
        </w:rPr>
        <w:t xml:space="preserve"> en su memoria, en su recuerdo.</w:t>
      </w:r>
      <w:r w:rsidR="00A76653">
        <w:rPr>
          <w:color w:val="000000"/>
          <w:shd w:val="clear" w:color="auto" w:fill="FFFFFF"/>
          <w:lang w:val="es-CL"/>
        </w:rPr>
        <w:t xml:space="preserve"> Esa es la eucaristía, la misa</w:t>
      </w:r>
      <w:r w:rsidR="00F16DFE">
        <w:rPr>
          <w:color w:val="000000"/>
          <w:shd w:val="clear" w:color="auto" w:fill="FFFFFF"/>
          <w:lang w:val="es-CL"/>
        </w:rPr>
        <w:t>,</w:t>
      </w:r>
      <w:r w:rsidR="00A76653">
        <w:rPr>
          <w:color w:val="000000"/>
          <w:shd w:val="clear" w:color="auto" w:fill="FFFFFF"/>
          <w:lang w:val="es-CL"/>
        </w:rPr>
        <w:t xml:space="preserve"> que hace presente la cena del Señor.</w:t>
      </w:r>
    </w:p>
    <w:p w:rsidR="004446CD" w:rsidRDefault="004446CD" w:rsidP="00473362">
      <w:pPr>
        <w:pStyle w:val="Sinespaciado"/>
        <w:rPr>
          <w:color w:val="000000"/>
          <w:shd w:val="clear" w:color="auto" w:fill="FFFFFF"/>
          <w:lang w:val="es-CL"/>
        </w:rPr>
      </w:pPr>
      <w:r>
        <w:rPr>
          <w:color w:val="000000"/>
          <w:shd w:val="clear" w:color="auto" w:fill="FFFFFF"/>
          <w:lang w:val="es-CL"/>
        </w:rPr>
        <w:tab/>
      </w:r>
      <w:r w:rsidR="00A76653">
        <w:rPr>
          <w:color w:val="000000"/>
          <w:shd w:val="clear" w:color="auto" w:fill="FFFFFF"/>
          <w:lang w:val="es-CL"/>
        </w:rPr>
        <w:t>En la consagración el Espíritu Santo hace que e</w:t>
      </w:r>
      <w:r>
        <w:rPr>
          <w:color w:val="000000"/>
          <w:shd w:val="clear" w:color="auto" w:fill="FFFFFF"/>
          <w:lang w:val="es-CL"/>
        </w:rPr>
        <w:t>l pan (las hostias),</w:t>
      </w:r>
      <w:r w:rsidR="00A76653">
        <w:rPr>
          <w:color w:val="000000"/>
          <w:shd w:val="clear" w:color="auto" w:fill="FFFFFF"/>
          <w:lang w:val="es-CL"/>
        </w:rPr>
        <w:t xml:space="preserve"> se convierta</w:t>
      </w:r>
      <w:r>
        <w:rPr>
          <w:color w:val="000000"/>
          <w:shd w:val="clear" w:color="auto" w:fill="FFFFFF"/>
          <w:lang w:val="es-CL"/>
        </w:rPr>
        <w:t xml:space="preserve"> en el </w:t>
      </w:r>
      <w:r w:rsidRPr="004446CD">
        <w:rPr>
          <w:b/>
          <w:color w:val="000000"/>
          <w:shd w:val="clear" w:color="auto" w:fill="FFFFFF"/>
          <w:lang w:val="es-CL"/>
        </w:rPr>
        <w:t>cuerpo entregado</w:t>
      </w:r>
      <w:r>
        <w:rPr>
          <w:color w:val="000000"/>
          <w:shd w:val="clear" w:color="auto" w:fill="FFFFFF"/>
          <w:lang w:val="es-CL"/>
        </w:rPr>
        <w:t xml:space="preserve"> de Jesús; y </w:t>
      </w:r>
      <w:r w:rsidR="00A76653">
        <w:rPr>
          <w:color w:val="000000"/>
          <w:shd w:val="clear" w:color="auto" w:fill="FFFFFF"/>
          <w:lang w:val="es-CL"/>
        </w:rPr>
        <w:t xml:space="preserve">hace que </w:t>
      </w:r>
      <w:r>
        <w:rPr>
          <w:color w:val="000000"/>
          <w:shd w:val="clear" w:color="auto" w:fill="FFFFFF"/>
          <w:lang w:val="es-CL"/>
        </w:rPr>
        <w:t xml:space="preserve">el vino </w:t>
      </w:r>
      <w:r w:rsidR="00A76653">
        <w:rPr>
          <w:color w:val="000000"/>
          <w:shd w:val="clear" w:color="auto" w:fill="FFFFFF"/>
          <w:lang w:val="es-CL"/>
        </w:rPr>
        <w:t>se convierta</w:t>
      </w:r>
      <w:r>
        <w:rPr>
          <w:color w:val="000000"/>
          <w:shd w:val="clear" w:color="auto" w:fill="FFFFFF"/>
          <w:lang w:val="es-CL"/>
        </w:rPr>
        <w:t xml:space="preserve"> en su </w:t>
      </w:r>
      <w:r w:rsidRPr="004446CD">
        <w:rPr>
          <w:b/>
          <w:color w:val="000000"/>
          <w:shd w:val="clear" w:color="auto" w:fill="FFFFFF"/>
          <w:lang w:val="es-CL"/>
        </w:rPr>
        <w:t>sangre derramada</w:t>
      </w:r>
      <w:r>
        <w:rPr>
          <w:color w:val="000000"/>
          <w:shd w:val="clear" w:color="auto" w:fill="FFFFFF"/>
          <w:lang w:val="es-CL"/>
        </w:rPr>
        <w:t xml:space="preserve"> por nosotros. Cuando comulgamos comemos del cuerpo de Jesús y bebemos de su sangre.</w:t>
      </w:r>
    </w:p>
    <w:p w:rsidR="00A36E8E" w:rsidRDefault="00860282" w:rsidP="00473362">
      <w:pPr>
        <w:pStyle w:val="Sinespaciado"/>
        <w:rPr>
          <w:color w:val="000000"/>
          <w:shd w:val="clear" w:color="auto" w:fill="FFFFFF"/>
          <w:lang w:val="es-CL"/>
        </w:rPr>
      </w:pPr>
      <w:r>
        <w:rPr>
          <w:color w:val="000000"/>
          <w:shd w:val="clear" w:color="auto" w:fill="FFFFFF"/>
          <w:lang w:val="es-CL"/>
        </w:rPr>
        <w:tab/>
        <w:t>Los cristianos de todos los siglos</w:t>
      </w:r>
      <w:r w:rsidR="00F16DFE">
        <w:rPr>
          <w:color w:val="000000"/>
          <w:shd w:val="clear" w:color="auto" w:fill="FFFFFF"/>
          <w:lang w:val="es-CL"/>
        </w:rPr>
        <w:t>, ahora te toca a ti,</w:t>
      </w:r>
      <w:r>
        <w:rPr>
          <w:color w:val="000000"/>
          <w:shd w:val="clear" w:color="auto" w:fill="FFFFFF"/>
          <w:lang w:val="es-CL"/>
        </w:rPr>
        <w:t xml:space="preserve"> han siempre realizado esta cena del Señor y la llamaron con diferentes nombres:</w:t>
      </w:r>
      <w:r w:rsidR="00A06CAF">
        <w:rPr>
          <w:color w:val="000000"/>
          <w:shd w:val="clear" w:color="auto" w:fill="FFFFFF"/>
          <w:lang w:val="es-CL"/>
        </w:rPr>
        <w:t xml:space="preserve"> fracción del pan, cena del Señor, </w:t>
      </w:r>
      <w:r w:rsidR="00A06CAF" w:rsidRPr="00A76653">
        <w:rPr>
          <w:b/>
          <w:color w:val="000000"/>
          <w:shd w:val="clear" w:color="auto" w:fill="FFFFFF"/>
          <w:lang w:val="es-CL"/>
        </w:rPr>
        <w:t>eucaristía</w:t>
      </w:r>
      <w:r w:rsidR="00A06CAF">
        <w:rPr>
          <w:color w:val="000000"/>
          <w:shd w:val="clear" w:color="auto" w:fill="FFFFFF"/>
          <w:lang w:val="es-CL"/>
        </w:rPr>
        <w:t xml:space="preserve">, santo sacrificio del altar, </w:t>
      </w:r>
      <w:r w:rsidR="00A06CAF" w:rsidRPr="00A76653">
        <w:rPr>
          <w:b/>
          <w:color w:val="000000"/>
          <w:shd w:val="clear" w:color="auto" w:fill="FFFFFF"/>
          <w:lang w:val="es-CL"/>
        </w:rPr>
        <w:t>misa</w:t>
      </w:r>
      <w:r w:rsidR="00A06CAF">
        <w:rPr>
          <w:color w:val="000000"/>
          <w:shd w:val="clear" w:color="auto" w:fill="FFFFFF"/>
          <w:lang w:val="es-CL"/>
        </w:rPr>
        <w:t>.</w:t>
      </w:r>
    </w:p>
    <w:p w:rsidR="00A36E8E" w:rsidRPr="00B75294" w:rsidRDefault="00A36E8E" w:rsidP="00473362">
      <w:pPr>
        <w:pStyle w:val="Sinespaciado"/>
        <w:rPr>
          <w:color w:val="000000"/>
          <w:shd w:val="clear" w:color="auto" w:fill="FFFFFF"/>
          <w:lang w:val="es-CL"/>
        </w:rPr>
      </w:pPr>
    </w:p>
    <w:p w:rsidR="00196B4A" w:rsidRPr="00196B4A" w:rsidRDefault="00196B4A" w:rsidP="00473362">
      <w:pPr>
        <w:pStyle w:val="Sinespaciado"/>
        <w:rPr>
          <w:b/>
          <w:color w:val="000000"/>
          <w:shd w:val="clear" w:color="auto" w:fill="FFFFFF"/>
        </w:rPr>
      </w:pPr>
      <w:r w:rsidRPr="00196B4A">
        <w:rPr>
          <w:b/>
          <w:color w:val="000000"/>
          <w:shd w:val="clear" w:color="auto" w:fill="FFFFFF"/>
        </w:rPr>
        <w:t>LOS MOMENTOS EUCARÍSTICOS</w:t>
      </w:r>
    </w:p>
    <w:p w:rsidR="00196B4A" w:rsidRDefault="00196B4A" w:rsidP="00473362">
      <w:pPr>
        <w:pStyle w:val="Sinespaciado"/>
        <w:rPr>
          <w:color w:val="000000"/>
          <w:shd w:val="clear" w:color="auto" w:fill="FFFFFF"/>
        </w:rPr>
      </w:pPr>
    </w:p>
    <w:p w:rsidR="00196B4A" w:rsidRDefault="00196B4A" w:rsidP="00473362">
      <w:pPr>
        <w:pStyle w:val="Sinespaciado"/>
      </w:pPr>
      <w:r>
        <w:tab/>
        <w:t>Te dije antes, que te fijaras que había unos números entre corchetes [</w:t>
      </w:r>
      <w:r w:rsidRPr="00196B4A">
        <w:t>1</w:t>
      </w:r>
      <w:proofErr w:type="gramStart"/>
      <w:r w:rsidRPr="00196B4A">
        <w:t>,2,3,4</w:t>
      </w:r>
      <w:proofErr w:type="gramEnd"/>
      <w:r w:rsidRPr="00196B4A">
        <w:t>]</w:t>
      </w:r>
      <w:r w:rsidR="00A06CAF">
        <w:t>, al hablar del casamiento</w:t>
      </w:r>
      <w:r w:rsidR="006045AB">
        <w:t>. Se trata de</w:t>
      </w:r>
      <w:r>
        <w:t xml:space="preserve"> lo siguiente: </w:t>
      </w:r>
      <w:r w:rsidR="006045AB">
        <w:t>En la eucaristía se viven los mismos momentos que viviste cuando participaste en el casamiento.</w:t>
      </w:r>
    </w:p>
    <w:p w:rsidR="006045AB" w:rsidRDefault="006045AB" w:rsidP="000D5470">
      <w:pPr>
        <w:pStyle w:val="Sinespaciado"/>
        <w:numPr>
          <w:ilvl w:val="0"/>
          <w:numId w:val="1"/>
        </w:numPr>
      </w:pPr>
      <w:r>
        <w:t>[1] Cuando fuiste invitado y llegaste al lugar de la cena del casamiento, te juntaste con tus amigos y amigas y formaste la patota alegre juvenil. Este momento cuando nos juntamos en la misa, se llama RITO DE CONVOCACIÓN.</w:t>
      </w:r>
    </w:p>
    <w:p w:rsidR="006045AB" w:rsidRDefault="000D5470" w:rsidP="000D5470">
      <w:pPr>
        <w:pStyle w:val="Sinespaciado"/>
        <w:numPr>
          <w:ilvl w:val="0"/>
          <w:numId w:val="1"/>
        </w:numPr>
      </w:pPr>
      <w:r>
        <w:t xml:space="preserve">[2] Cuando ya en </w:t>
      </w:r>
      <w:r w:rsidR="006045AB">
        <w:t>patota, estuvieron charlando y charlando: contando sus historias y aventuras, en la misa este momento de la “charla”</w:t>
      </w:r>
      <w:r w:rsidR="002633BB">
        <w:t>, del diálogo,</w:t>
      </w:r>
      <w:r w:rsidR="006045AB">
        <w:t xml:space="preserve"> lo llamamos </w:t>
      </w:r>
      <w:r>
        <w:t>LITURGIA DE LA PALABRA.</w:t>
      </w:r>
    </w:p>
    <w:p w:rsidR="000D5470" w:rsidRDefault="000D5470" w:rsidP="000D5470">
      <w:pPr>
        <w:pStyle w:val="Sinespaciado"/>
        <w:numPr>
          <w:ilvl w:val="0"/>
          <w:numId w:val="1"/>
        </w:numPr>
      </w:pPr>
      <w:r>
        <w:t>[3] En el casamiento hubo un tercer momento, cuando todos estuvimos comiendo en la mesa. El preparar, consagrar, comer el pan, y beber el vino en la misa lo llamamos LITURGIA EUCARÍSTICA.</w:t>
      </w:r>
    </w:p>
    <w:p w:rsidR="000D5470" w:rsidRDefault="000D5470" w:rsidP="000D5470">
      <w:pPr>
        <w:pStyle w:val="Sinespaciado"/>
        <w:numPr>
          <w:ilvl w:val="0"/>
          <w:numId w:val="1"/>
        </w:numPr>
      </w:pPr>
      <w:r>
        <w:t>[4] Al momento de volver a la propia c</w:t>
      </w:r>
      <w:r w:rsidR="00E816A3">
        <w:t>asa, con nuevas amistades y nuevo</w:t>
      </w:r>
      <w:r>
        <w:t xml:space="preserve">s </w:t>
      </w:r>
      <w:r w:rsidR="00E816A3">
        <w:t>compromisos,</w:t>
      </w:r>
      <w:r>
        <w:t xml:space="preserve"> realizamos un cuarto momento que en la misa se llama RITO DE ENVÍO.</w:t>
      </w:r>
    </w:p>
    <w:p w:rsidR="00A06CAF" w:rsidRDefault="00A06CAF" w:rsidP="00A06CAF">
      <w:pPr>
        <w:pStyle w:val="Sinespaciado"/>
      </w:pPr>
      <w:r>
        <w:tab/>
        <w:t>Vamos por partes.</w:t>
      </w:r>
    </w:p>
    <w:p w:rsidR="00A06CAF" w:rsidRDefault="00A06CAF" w:rsidP="00A06CAF">
      <w:pPr>
        <w:pStyle w:val="Sinespaciado"/>
      </w:pPr>
    </w:p>
    <w:p w:rsidR="00E50986" w:rsidRDefault="00E50986" w:rsidP="00A06CAF">
      <w:pPr>
        <w:pStyle w:val="Sinespaciado"/>
      </w:pPr>
    </w:p>
    <w:p w:rsidR="00E50986" w:rsidRDefault="00E50986" w:rsidP="00A06CAF">
      <w:pPr>
        <w:pStyle w:val="Sinespaciado"/>
      </w:pPr>
    </w:p>
    <w:p w:rsidR="00E50986" w:rsidRDefault="00E50986" w:rsidP="00A06CAF">
      <w:pPr>
        <w:pStyle w:val="Sinespaciado"/>
      </w:pPr>
    </w:p>
    <w:p w:rsidR="00A06CAF" w:rsidRPr="00AA411F" w:rsidRDefault="00A06CAF" w:rsidP="00A06CAF">
      <w:pPr>
        <w:pStyle w:val="Sinespaciado"/>
        <w:rPr>
          <w:b/>
        </w:rPr>
      </w:pPr>
      <w:r w:rsidRPr="00AA411F">
        <w:rPr>
          <w:b/>
        </w:rPr>
        <w:lastRenderedPageBreak/>
        <w:t>EL RITO DE CONVOCACIÓN</w:t>
      </w:r>
    </w:p>
    <w:p w:rsidR="00A06CAF" w:rsidRDefault="00A06CAF" w:rsidP="00A06CAF">
      <w:pPr>
        <w:pStyle w:val="Sinespaciado"/>
      </w:pPr>
    </w:p>
    <w:p w:rsidR="00A06CAF" w:rsidRDefault="00AA411F" w:rsidP="00A06CAF">
      <w:pPr>
        <w:pStyle w:val="Sinespaciado"/>
      </w:pPr>
      <w:r>
        <w:tab/>
      </w:r>
      <w:r w:rsidR="002633BB">
        <w:t>El rito de convocación s</w:t>
      </w:r>
      <w:r w:rsidR="00A76653">
        <w:t xml:space="preserve">irve para que se forme la comunidad que celebra. </w:t>
      </w:r>
      <w:r w:rsidR="00A06CAF">
        <w:t>Consta de diferentes acciones:</w:t>
      </w:r>
    </w:p>
    <w:p w:rsidR="00A06CAF" w:rsidRDefault="00A06CAF" w:rsidP="00AA411F">
      <w:pPr>
        <w:pStyle w:val="Sinespaciado"/>
        <w:numPr>
          <w:ilvl w:val="0"/>
          <w:numId w:val="2"/>
        </w:numPr>
      </w:pPr>
      <w:r>
        <w:t xml:space="preserve">El </w:t>
      </w:r>
      <w:r w:rsidRPr="00AA411F">
        <w:rPr>
          <w:b/>
        </w:rPr>
        <w:t>canto de entrada con su procesión</w:t>
      </w:r>
      <w:r w:rsidR="00AA411F">
        <w:rPr>
          <w:b/>
        </w:rPr>
        <w:t>,</w:t>
      </w:r>
      <w:r>
        <w:t xml:space="preserve"> que une todas las voces en un mismo canto</w:t>
      </w:r>
      <w:r w:rsidR="00AA411F">
        <w:t xml:space="preserve"> y crea la comunidad, que se llama </w:t>
      </w:r>
      <w:r w:rsidR="00AA411F" w:rsidRPr="00A76653">
        <w:rPr>
          <w:b/>
        </w:rPr>
        <w:t>asamblea</w:t>
      </w:r>
      <w:r w:rsidR="00AA411F">
        <w:t>.</w:t>
      </w:r>
      <w:r w:rsidR="00A76653">
        <w:t xml:space="preserve"> Toda la asamblea es la que celebra: cada uno con su rol propio.</w:t>
      </w:r>
      <w:r w:rsidR="002633BB">
        <w:t xml:space="preserve"> Tú sirves de acólito(a) y entras con el sacerdote.</w:t>
      </w:r>
    </w:p>
    <w:p w:rsidR="00AA411F" w:rsidRDefault="00AA411F" w:rsidP="00AA411F">
      <w:pPr>
        <w:pStyle w:val="Sinespaciado"/>
        <w:numPr>
          <w:ilvl w:val="0"/>
          <w:numId w:val="2"/>
        </w:numPr>
      </w:pPr>
      <w:r>
        <w:t xml:space="preserve">El </w:t>
      </w:r>
      <w:r w:rsidRPr="00AA411F">
        <w:rPr>
          <w:b/>
        </w:rPr>
        <w:t>saludo del sacerdote</w:t>
      </w:r>
      <w:r w:rsidR="00A76653">
        <w:rPr>
          <w:b/>
        </w:rPr>
        <w:t>,</w:t>
      </w:r>
      <w:r>
        <w:t xml:space="preserve"> que pre</w:t>
      </w:r>
      <w:r w:rsidR="002633BB">
        <w:t>sid</w:t>
      </w:r>
      <w:r w:rsidR="00937FF1">
        <w:t xml:space="preserve">e en nombre del Señor Jesús. Jesús </w:t>
      </w:r>
      <w:r w:rsidR="002633BB">
        <w:t>es</w:t>
      </w:r>
      <w:r w:rsidR="00A76653">
        <w:t xml:space="preserve"> </w:t>
      </w:r>
      <w:r>
        <w:t>el verdadero sacerdote</w:t>
      </w:r>
      <w:r w:rsidR="00F80917">
        <w:t>, presente</w:t>
      </w:r>
      <w:r w:rsidR="002633BB">
        <w:t>,</w:t>
      </w:r>
      <w:r w:rsidR="00F80917">
        <w:t xml:space="preserve"> </w:t>
      </w:r>
      <w:r w:rsidR="002633BB">
        <w:t xml:space="preserve">aunque </w:t>
      </w:r>
      <w:r w:rsidR="00F80917">
        <w:t>invisible</w:t>
      </w:r>
      <w:r>
        <w:t>.</w:t>
      </w:r>
      <w:r w:rsidR="002633BB">
        <w:t xml:space="preserve"> Tu fe te lo dice.</w:t>
      </w:r>
    </w:p>
    <w:p w:rsidR="00AA411F" w:rsidRDefault="00AA411F" w:rsidP="00AA411F">
      <w:pPr>
        <w:pStyle w:val="Sinespaciado"/>
        <w:numPr>
          <w:ilvl w:val="0"/>
          <w:numId w:val="2"/>
        </w:numPr>
      </w:pPr>
      <w:r>
        <w:t xml:space="preserve">Una breve </w:t>
      </w:r>
      <w:r w:rsidRPr="00AA411F">
        <w:rPr>
          <w:b/>
        </w:rPr>
        <w:t>motivación</w:t>
      </w:r>
      <w:r w:rsidR="00937FF1">
        <w:t xml:space="preserve"> de parte del monitor nos</w:t>
      </w:r>
      <w:r>
        <w:t xml:space="preserve"> dice lo que vamos a celebrar.</w:t>
      </w:r>
    </w:p>
    <w:p w:rsidR="00AA411F" w:rsidRDefault="00AA411F" w:rsidP="00AA411F">
      <w:pPr>
        <w:pStyle w:val="Sinespaciado"/>
        <w:numPr>
          <w:ilvl w:val="0"/>
          <w:numId w:val="2"/>
        </w:numPr>
      </w:pPr>
      <w:r>
        <w:t xml:space="preserve">El </w:t>
      </w:r>
      <w:r w:rsidRPr="00AA411F">
        <w:rPr>
          <w:b/>
        </w:rPr>
        <w:t>acto penitencia</w:t>
      </w:r>
      <w:r w:rsidR="00A76653">
        <w:rPr>
          <w:b/>
        </w:rPr>
        <w:t>l</w:t>
      </w:r>
      <w:r>
        <w:t xml:space="preserve"> en que pedimos perdón; y el </w:t>
      </w:r>
      <w:r w:rsidRPr="00AA411F">
        <w:rPr>
          <w:b/>
        </w:rPr>
        <w:t>“Señor, ten piedad”</w:t>
      </w:r>
      <w:r>
        <w:t xml:space="preserve"> en que alabamos las grande obras de Jesús.</w:t>
      </w:r>
      <w:r w:rsidR="002633BB">
        <w:t xml:space="preserve"> No dejes de participar rezando </w:t>
      </w:r>
      <w:r w:rsidR="00937FF1">
        <w:t xml:space="preserve">y cantando </w:t>
      </w:r>
      <w:r w:rsidR="002633BB">
        <w:t>con todos.</w:t>
      </w:r>
    </w:p>
    <w:p w:rsidR="00AA411F" w:rsidRDefault="00AA411F" w:rsidP="00AA411F">
      <w:pPr>
        <w:pStyle w:val="Sinespaciado"/>
        <w:numPr>
          <w:ilvl w:val="0"/>
          <w:numId w:val="2"/>
        </w:numPr>
      </w:pPr>
      <w:r>
        <w:t xml:space="preserve">La alegría de encontrarnos, la expresamos con el </w:t>
      </w:r>
      <w:r w:rsidRPr="00AA411F">
        <w:rPr>
          <w:b/>
        </w:rPr>
        <w:t xml:space="preserve">canto </w:t>
      </w:r>
      <w:proofErr w:type="gramStart"/>
      <w:r w:rsidRPr="00AA411F">
        <w:rPr>
          <w:b/>
        </w:rPr>
        <w:t>del</w:t>
      </w:r>
      <w:proofErr w:type="gramEnd"/>
      <w:r w:rsidRPr="00AA411F">
        <w:rPr>
          <w:b/>
        </w:rPr>
        <w:t xml:space="preserve"> gloria</w:t>
      </w:r>
      <w:r>
        <w:t xml:space="preserve"> al Padre y a su Hijo Jesús y al Espíritu Santo.</w:t>
      </w:r>
      <w:r w:rsidR="00CF1486">
        <w:t xml:space="preserve"> </w:t>
      </w:r>
      <w:r w:rsidR="002633BB">
        <w:t xml:space="preserve">Une tu voz al canto. </w:t>
      </w:r>
      <w:r w:rsidR="00CF1486">
        <w:t>En el adviento y en la cuaresma no se canta</w:t>
      </w:r>
      <w:r w:rsidR="002633BB">
        <w:t>,</w:t>
      </w:r>
      <w:r w:rsidR="00937FF1">
        <w:t xml:space="preserve"> para poderlo cantar con inmensa</w:t>
      </w:r>
      <w:r w:rsidR="00CF1486">
        <w:t xml:space="preserve"> alegría el día de la navidad y el día de la pascua de resurrección.</w:t>
      </w:r>
    </w:p>
    <w:p w:rsidR="00AA411F" w:rsidRDefault="00AA411F" w:rsidP="00AA411F">
      <w:pPr>
        <w:pStyle w:val="Sinespaciado"/>
        <w:numPr>
          <w:ilvl w:val="0"/>
          <w:numId w:val="2"/>
        </w:numPr>
      </w:pPr>
      <w:r>
        <w:t>Después de un momento de ora</w:t>
      </w:r>
      <w:r w:rsidR="00F1714C">
        <w:t>ción personal, el presidente</w:t>
      </w:r>
      <w:r>
        <w:t xml:space="preserve"> recoge todas </w:t>
      </w:r>
      <w:r w:rsidR="00F1714C">
        <w:t xml:space="preserve">las intenciones de cada uno </w:t>
      </w:r>
      <w:r>
        <w:t xml:space="preserve">en una </w:t>
      </w:r>
      <w:r w:rsidR="00F1714C">
        <w:t xml:space="preserve">sola </w:t>
      </w:r>
      <w:r>
        <w:t xml:space="preserve">oración que se llama </w:t>
      </w:r>
      <w:r w:rsidRPr="00AA411F">
        <w:rPr>
          <w:b/>
        </w:rPr>
        <w:t>oración colecta</w:t>
      </w:r>
      <w:r>
        <w:t>.</w:t>
      </w:r>
      <w:r w:rsidR="002633BB">
        <w:t xml:space="preserve"> Pon tú también tu intención personal.</w:t>
      </w:r>
    </w:p>
    <w:p w:rsidR="00A06CAF" w:rsidRDefault="00A06CAF" w:rsidP="00A06CAF">
      <w:pPr>
        <w:pStyle w:val="Sinespaciado"/>
      </w:pPr>
    </w:p>
    <w:p w:rsidR="00A06CAF" w:rsidRPr="00E26935" w:rsidRDefault="00A06CAF" w:rsidP="00A06CAF">
      <w:pPr>
        <w:pStyle w:val="Sinespaciado"/>
        <w:rPr>
          <w:b/>
        </w:rPr>
      </w:pPr>
      <w:r w:rsidRPr="00E26935">
        <w:rPr>
          <w:b/>
        </w:rPr>
        <w:t>LA LITURGIA DE LA PALABRA DE DIOS</w:t>
      </w:r>
    </w:p>
    <w:p w:rsidR="00F80917" w:rsidRDefault="00F80917" w:rsidP="00A06CAF">
      <w:pPr>
        <w:pStyle w:val="Sinespaciado"/>
      </w:pPr>
    </w:p>
    <w:p w:rsidR="00F1714C" w:rsidRPr="00F1714C" w:rsidRDefault="00F1714C" w:rsidP="00F1714C">
      <w:pPr>
        <w:rPr>
          <w:rFonts w:asciiTheme="minorHAnsi" w:hAnsiTheme="minorHAnsi" w:cstheme="minorHAnsi"/>
          <w:sz w:val="24"/>
          <w:lang w:val="es-ES_tradnl"/>
        </w:rPr>
      </w:pPr>
      <w:r>
        <w:rPr>
          <w:rFonts w:asciiTheme="minorHAnsi" w:hAnsiTheme="minorHAnsi" w:cstheme="minorHAnsi"/>
          <w:sz w:val="24"/>
        </w:rPr>
        <w:tab/>
      </w:r>
      <w:r w:rsidRPr="00F1714C">
        <w:rPr>
          <w:rFonts w:asciiTheme="minorHAnsi" w:hAnsiTheme="minorHAnsi" w:cstheme="minorHAnsi"/>
          <w:sz w:val="24"/>
        </w:rPr>
        <w:t xml:space="preserve">Ahora entramos en un momento importante de la eucaristía. El Padre Dios habla a sus hijos reunidos. </w:t>
      </w:r>
      <w:r w:rsidRPr="00F1714C">
        <w:rPr>
          <w:rFonts w:asciiTheme="minorHAnsi" w:hAnsiTheme="minorHAnsi" w:cstheme="minorHAnsi"/>
          <w:sz w:val="24"/>
          <w:lang w:val="es-ES_tradnl"/>
        </w:rPr>
        <w:t xml:space="preserve">Por eso la vista de todos nosotros se dirige hacia el </w:t>
      </w:r>
      <w:r w:rsidRPr="00F1714C">
        <w:rPr>
          <w:rFonts w:asciiTheme="minorHAnsi" w:hAnsiTheme="minorHAnsi" w:cstheme="minorHAnsi"/>
          <w:i/>
          <w:iCs/>
          <w:sz w:val="24"/>
          <w:lang w:val="es-ES_tradnl"/>
        </w:rPr>
        <w:t>Ambón</w:t>
      </w:r>
      <w:r w:rsidR="00937FF1">
        <w:rPr>
          <w:rFonts w:asciiTheme="minorHAnsi" w:hAnsiTheme="minorHAnsi" w:cstheme="minorHAnsi"/>
          <w:sz w:val="24"/>
          <w:lang w:val="es-ES_tradnl"/>
        </w:rPr>
        <w:t>, que sujeta el l</w:t>
      </w:r>
      <w:r w:rsidRPr="00F1714C">
        <w:rPr>
          <w:rFonts w:asciiTheme="minorHAnsi" w:hAnsiTheme="minorHAnsi" w:cstheme="minorHAnsi"/>
          <w:sz w:val="24"/>
          <w:lang w:val="es-ES_tradnl"/>
        </w:rPr>
        <w:t>ibro</w:t>
      </w:r>
      <w:r w:rsidR="00937FF1">
        <w:rPr>
          <w:rFonts w:asciiTheme="minorHAnsi" w:hAnsiTheme="minorHAnsi" w:cstheme="minorHAnsi"/>
          <w:sz w:val="24"/>
          <w:lang w:val="es-ES_tradnl"/>
        </w:rPr>
        <w:t>,</w:t>
      </w:r>
      <w:r w:rsidRPr="00F1714C">
        <w:rPr>
          <w:rFonts w:asciiTheme="minorHAnsi" w:hAnsiTheme="minorHAnsi" w:cstheme="minorHAnsi"/>
          <w:sz w:val="24"/>
          <w:lang w:val="es-ES_tradnl"/>
        </w:rPr>
        <w:t xml:space="preserve"> que contiene las lecturas de la Biblia. El libro se llama </w:t>
      </w:r>
      <w:r w:rsidRPr="00F1714C">
        <w:rPr>
          <w:rFonts w:asciiTheme="minorHAnsi" w:hAnsiTheme="minorHAnsi" w:cstheme="minorHAnsi"/>
          <w:i/>
          <w:iCs/>
          <w:sz w:val="24"/>
          <w:lang w:val="es-ES_tradnl"/>
        </w:rPr>
        <w:t>Leccionario</w:t>
      </w:r>
      <w:r w:rsidRPr="00F1714C">
        <w:rPr>
          <w:rFonts w:asciiTheme="minorHAnsi" w:hAnsiTheme="minorHAnsi" w:cstheme="minorHAnsi"/>
          <w:sz w:val="24"/>
          <w:lang w:val="es-ES_tradnl"/>
        </w:rPr>
        <w:t>.</w:t>
      </w:r>
    </w:p>
    <w:p w:rsidR="00F1714C" w:rsidRPr="00F1714C" w:rsidRDefault="00E26935" w:rsidP="00F1714C">
      <w:pPr>
        <w:rPr>
          <w:rFonts w:asciiTheme="minorHAnsi" w:hAnsiTheme="minorHAnsi" w:cstheme="minorHAnsi"/>
          <w:sz w:val="24"/>
          <w:lang w:val="es-ES_tradnl"/>
        </w:rPr>
      </w:pPr>
      <w:r>
        <w:rPr>
          <w:rFonts w:asciiTheme="minorHAnsi" w:hAnsiTheme="minorHAnsi" w:cstheme="minorHAnsi"/>
          <w:sz w:val="24"/>
          <w:lang w:val="es-ES_tradnl"/>
        </w:rPr>
        <w:tab/>
      </w:r>
      <w:r w:rsidR="00F1714C" w:rsidRPr="00F1714C">
        <w:rPr>
          <w:rFonts w:asciiTheme="minorHAnsi" w:hAnsiTheme="minorHAnsi" w:cstheme="minorHAnsi"/>
          <w:sz w:val="24"/>
          <w:lang w:val="es-ES_tradnl"/>
        </w:rPr>
        <w:t>Dios Padre nos habla a través de las páginas de la Biblia, por boca de los Profetas, de los Apóstoles y especialmente por su amado Hijo Jesucristo</w:t>
      </w:r>
      <w:r w:rsidR="004F5239">
        <w:rPr>
          <w:rFonts w:asciiTheme="minorHAnsi" w:hAnsiTheme="minorHAnsi" w:cstheme="minorHAnsi"/>
          <w:sz w:val="24"/>
          <w:lang w:val="es-ES_tradnl"/>
        </w:rPr>
        <w:t xml:space="preserve"> y por</w:t>
      </w:r>
      <w:r>
        <w:rPr>
          <w:rFonts w:asciiTheme="minorHAnsi" w:hAnsiTheme="minorHAnsi" w:cstheme="minorHAnsi"/>
          <w:sz w:val="24"/>
          <w:lang w:val="es-ES_tradnl"/>
        </w:rPr>
        <w:t xml:space="preserve"> la Iglesia</w:t>
      </w:r>
      <w:r w:rsidR="00F1714C" w:rsidRPr="00F1714C">
        <w:rPr>
          <w:rFonts w:asciiTheme="minorHAnsi" w:hAnsiTheme="minorHAnsi" w:cstheme="minorHAnsi"/>
          <w:sz w:val="24"/>
          <w:lang w:val="es-ES_tradnl"/>
        </w:rPr>
        <w:t>.</w:t>
      </w:r>
    </w:p>
    <w:p w:rsidR="00F1714C" w:rsidRDefault="00E26935" w:rsidP="00F1714C">
      <w:pPr>
        <w:rPr>
          <w:rFonts w:asciiTheme="minorHAnsi" w:hAnsiTheme="minorHAnsi" w:cstheme="minorHAnsi"/>
          <w:sz w:val="24"/>
          <w:lang w:val="es-ES_tradnl"/>
        </w:rPr>
      </w:pPr>
      <w:r>
        <w:rPr>
          <w:rFonts w:asciiTheme="minorHAnsi" w:hAnsiTheme="minorHAnsi" w:cstheme="minorHAnsi"/>
          <w:sz w:val="24"/>
          <w:lang w:val="es-ES_tradnl"/>
        </w:rPr>
        <w:tab/>
      </w:r>
      <w:r w:rsidR="00F1714C" w:rsidRPr="00F1714C">
        <w:rPr>
          <w:rFonts w:asciiTheme="minorHAnsi" w:hAnsiTheme="minorHAnsi" w:cstheme="minorHAnsi"/>
          <w:sz w:val="24"/>
          <w:lang w:val="es-ES_tradnl"/>
        </w:rPr>
        <w:t xml:space="preserve">Al escuchar las palabras de la Biblia, nosotros no nos quedamos simplemente pasivos e indiferentes; sino que la Asamblea </w:t>
      </w:r>
      <w:r w:rsidR="00F1714C" w:rsidRPr="00F1714C">
        <w:rPr>
          <w:rFonts w:asciiTheme="minorHAnsi" w:hAnsiTheme="minorHAnsi" w:cstheme="minorHAnsi"/>
          <w:b/>
          <w:i/>
          <w:iCs/>
          <w:sz w:val="24"/>
          <w:lang w:val="es-ES_tradnl"/>
        </w:rPr>
        <w:t>acoge</w:t>
      </w:r>
      <w:r w:rsidR="00F1714C" w:rsidRPr="00F1714C">
        <w:rPr>
          <w:rFonts w:asciiTheme="minorHAnsi" w:hAnsiTheme="minorHAnsi" w:cstheme="minorHAnsi"/>
          <w:sz w:val="24"/>
          <w:lang w:val="es-ES_tradnl"/>
        </w:rPr>
        <w:t xml:space="preserve"> la Palabra; </w:t>
      </w:r>
      <w:r w:rsidR="00F1714C" w:rsidRPr="00F1714C">
        <w:rPr>
          <w:rFonts w:asciiTheme="minorHAnsi" w:hAnsiTheme="minorHAnsi" w:cstheme="minorHAnsi"/>
          <w:b/>
          <w:i/>
          <w:iCs/>
          <w:sz w:val="24"/>
          <w:lang w:val="es-ES_tradnl"/>
        </w:rPr>
        <w:t>responde</w:t>
      </w:r>
      <w:r w:rsidR="00F1714C" w:rsidRPr="00F1714C">
        <w:rPr>
          <w:rFonts w:asciiTheme="minorHAnsi" w:hAnsiTheme="minorHAnsi" w:cstheme="minorHAnsi"/>
          <w:sz w:val="24"/>
          <w:lang w:val="es-ES_tradnl"/>
        </w:rPr>
        <w:t xml:space="preserve"> a ella; la </w:t>
      </w:r>
      <w:r w:rsidR="00F1714C" w:rsidRPr="00F1714C">
        <w:rPr>
          <w:rFonts w:asciiTheme="minorHAnsi" w:hAnsiTheme="minorHAnsi" w:cstheme="minorHAnsi"/>
          <w:b/>
          <w:i/>
          <w:iCs/>
          <w:sz w:val="24"/>
          <w:lang w:val="es-ES_tradnl"/>
        </w:rPr>
        <w:t>profesa</w:t>
      </w:r>
      <w:r w:rsidR="00F1714C" w:rsidRPr="00F1714C">
        <w:rPr>
          <w:rFonts w:asciiTheme="minorHAnsi" w:hAnsiTheme="minorHAnsi" w:cstheme="minorHAnsi"/>
          <w:sz w:val="24"/>
          <w:lang w:val="es-ES_tradnl"/>
        </w:rPr>
        <w:t xml:space="preserve">; </w:t>
      </w:r>
      <w:r w:rsidR="00F1714C" w:rsidRPr="00F1714C">
        <w:rPr>
          <w:rFonts w:asciiTheme="minorHAnsi" w:hAnsiTheme="minorHAnsi" w:cstheme="minorHAnsi"/>
          <w:b/>
          <w:i/>
          <w:iCs/>
          <w:sz w:val="24"/>
          <w:lang w:val="es-ES_tradnl"/>
        </w:rPr>
        <w:t>se compromete</w:t>
      </w:r>
      <w:r w:rsidR="00F1714C" w:rsidRPr="00F1714C">
        <w:rPr>
          <w:rFonts w:asciiTheme="minorHAnsi" w:hAnsiTheme="minorHAnsi" w:cstheme="minorHAnsi"/>
          <w:sz w:val="24"/>
          <w:lang w:val="es-ES_tradnl"/>
        </w:rPr>
        <w:t xml:space="preserve"> y </w:t>
      </w:r>
      <w:r w:rsidR="00F1714C" w:rsidRPr="00F1714C">
        <w:rPr>
          <w:rFonts w:asciiTheme="minorHAnsi" w:hAnsiTheme="minorHAnsi" w:cstheme="minorHAnsi"/>
          <w:b/>
          <w:i/>
          <w:iCs/>
          <w:sz w:val="24"/>
          <w:lang w:val="es-ES_tradnl"/>
        </w:rPr>
        <w:t>ora</w:t>
      </w:r>
      <w:r w:rsidR="00F1714C" w:rsidRPr="00F1714C">
        <w:rPr>
          <w:rFonts w:asciiTheme="minorHAnsi" w:hAnsiTheme="minorHAnsi" w:cstheme="minorHAnsi"/>
          <w:sz w:val="24"/>
          <w:lang w:val="es-ES_tradnl"/>
        </w:rPr>
        <w:t xml:space="preserve"> la misma Palabra. Todas estas acciones las vamos a comentar a continuación.</w:t>
      </w:r>
    </w:p>
    <w:p w:rsidR="00E26935" w:rsidRPr="001140A7" w:rsidRDefault="00E26935" w:rsidP="001140A7">
      <w:pPr>
        <w:pStyle w:val="Prrafodelista"/>
        <w:numPr>
          <w:ilvl w:val="0"/>
          <w:numId w:val="3"/>
        </w:numPr>
        <w:rPr>
          <w:rFonts w:asciiTheme="minorHAnsi" w:hAnsiTheme="minorHAnsi" w:cstheme="minorHAnsi"/>
          <w:sz w:val="24"/>
          <w:lang w:val="es-ES_tradnl"/>
        </w:rPr>
      </w:pPr>
      <w:r w:rsidRPr="001140A7">
        <w:rPr>
          <w:rFonts w:asciiTheme="minorHAnsi" w:hAnsiTheme="minorHAnsi" w:cstheme="minorHAnsi"/>
          <w:b/>
          <w:sz w:val="24"/>
          <w:lang w:val="es-ES_tradnl"/>
        </w:rPr>
        <w:t>La primera lectura</w:t>
      </w:r>
      <w:r w:rsidRPr="001140A7">
        <w:rPr>
          <w:rFonts w:asciiTheme="minorHAnsi" w:hAnsiTheme="minorHAnsi" w:cstheme="minorHAnsi"/>
          <w:sz w:val="24"/>
          <w:lang w:val="es-ES_tradnl"/>
        </w:rPr>
        <w:t xml:space="preserve">: </w:t>
      </w:r>
      <w:r w:rsidR="00074C29">
        <w:rPr>
          <w:rFonts w:asciiTheme="minorHAnsi" w:hAnsiTheme="minorHAnsi" w:cstheme="minorHAnsi"/>
          <w:sz w:val="24"/>
          <w:lang w:val="es-ES_tradnl"/>
        </w:rPr>
        <w:t>tomamos asiento para escuchar mejor. E</w:t>
      </w:r>
      <w:r w:rsidRPr="001140A7">
        <w:rPr>
          <w:rFonts w:asciiTheme="minorHAnsi" w:hAnsiTheme="minorHAnsi" w:cstheme="minorHAnsi"/>
          <w:sz w:val="24"/>
          <w:lang w:val="es-ES_tradnl"/>
        </w:rPr>
        <w:t>n la primera lectura hablan, por lo general, los P</w:t>
      </w:r>
      <w:r w:rsidR="001B263F" w:rsidRPr="001140A7">
        <w:rPr>
          <w:rFonts w:asciiTheme="minorHAnsi" w:hAnsiTheme="minorHAnsi" w:cstheme="minorHAnsi"/>
          <w:sz w:val="24"/>
          <w:lang w:val="es-ES_tradnl"/>
        </w:rPr>
        <w:t>ROFETAS</w:t>
      </w:r>
      <w:r w:rsidRPr="001140A7">
        <w:rPr>
          <w:rFonts w:asciiTheme="minorHAnsi" w:hAnsiTheme="minorHAnsi" w:cstheme="minorHAnsi"/>
          <w:sz w:val="24"/>
          <w:lang w:val="es-ES_tradnl"/>
        </w:rPr>
        <w:t xml:space="preserve"> del antiguo Testamento. Durante el tiempo pascual ya no hablan los Profetas, sino leemos los Hechos de los Apóstoles, porque después de la Resurrección de Jesús, hemos entrado en la historia de la Iglesia. La asamblea</w:t>
      </w:r>
      <w:r w:rsidR="00163A95">
        <w:rPr>
          <w:rFonts w:asciiTheme="minorHAnsi" w:hAnsiTheme="minorHAnsi" w:cstheme="minorHAnsi"/>
          <w:sz w:val="24"/>
          <w:lang w:val="es-ES_tradnl"/>
        </w:rPr>
        <w:t>, y tú con ella,</w:t>
      </w:r>
      <w:r w:rsidRPr="001140A7">
        <w:rPr>
          <w:rFonts w:asciiTheme="minorHAnsi" w:hAnsiTheme="minorHAnsi" w:cstheme="minorHAnsi"/>
          <w:sz w:val="24"/>
          <w:lang w:val="es-ES_tradnl"/>
        </w:rPr>
        <w:t xml:space="preserve"> </w:t>
      </w:r>
      <w:r w:rsidRPr="001140A7">
        <w:rPr>
          <w:rFonts w:asciiTheme="minorHAnsi" w:hAnsiTheme="minorHAnsi" w:cstheme="minorHAnsi"/>
          <w:b/>
          <w:sz w:val="24"/>
          <w:lang w:val="es-ES_tradnl"/>
        </w:rPr>
        <w:t>acoge</w:t>
      </w:r>
      <w:r w:rsidRPr="001140A7">
        <w:rPr>
          <w:rFonts w:asciiTheme="minorHAnsi" w:hAnsiTheme="minorHAnsi" w:cstheme="minorHAnsi"/>
          <w:sz w:val="24"/>
          <w:lang w:val="es-ES_tradnl"/>
        </w:rPr>
        <w:t xml:space="preserve"> la palabra del Padre Dios.</w:t>
      </w:r>
    </w:p>
    <w:p w:rsidR="00E26935" w:rsidRPr="001140A7" w:rsidRDefault="00E26935" w:rsidP="001140A7">
      <w:pPr>
        <w:pStyle w:val="Prrafodelista"/>
        <w:numPr>
          <w:ilvl w:val="0"/>
          <w:numId w:val="3"/>
        </w:numPr>
        <w:rPr>
          <w:rFonts w:asciiTheme="minorHAnsi" w:hAnsiTheme="minorHAnsi" w:cstheme="minorHAnsi"/>
          <w:sz w:val="24"/>
          <w:lang w:val="es-ES_tradnl"/>
        </w:rPr>
      </w:pPr>
      <w:r w:rsidRPr="001140A7">
        <w:rPr>
          <w:rFonts w:asciiTheme="minorHAnsi" w:hAnsiTheme="minorHAnsi" w:cstheme="minorHAnsi"/>
          <w:b/>
          <w:sz w:val="24"/>
          <w:lang w:val="es-ES_tradnl"/>
        </w:rPr>
        <w:t>El salmo responsorial</w:t>
      </w:r>
      <w:r w:rsidRPr="001140A7">
        <w:rPr>
          <w:rFonts w:asciiTheme="minorHAnsi" w:hAnsiTheme="minorHAnsi" w:cstheme="minorHAnsi"/>
          <w:sz w:val="24"/>
          <w:lang w:val="es-ES_tradnl"/>
        </w:rPr>
        <w:t xml:space="preserve">: El salmista y la asamblea </w:t>
      </w:r>
      <w:r w:rsidRPr="001140A7">
        <w:rPr>
          <w:rFonts w:asciiTheme="minorHAnsi" w:hAnsiTheme="minorHAnsi" w:cstheme="minorHAnsi"/>
          <w:b/>
          <w:sz w:val="24"/>
          <w:lang w:val="es-ES_tradnl"/>
        </w:rPr>
        <w:t>responden</w:t>
      </w:r>
      <w:r w:rsidR="004F5239" w:rsidRPr="001140A7">
        <w:rPr>
          <w:rFonts w:asciiTheme="minorHAnsi" w:hAnsiTheme="minorHAnsi" w:cstheme="minorHAnsi"/>
          <w:sz w:val="24"/>
          <w:lang w:val="es-ES_tradnl"/>
        </w:rPr>
        <w:t xml:space="preserve"> rezando y cantando con un salmo.</w:t>
      </w:r>
      <w:r w:rsidR="00163A95">
        <w:rPr>
          <w:rFonts w:asciiTheme="minorHAnsi" w:hAnsiTheme="minorHAnsi" w:cstheme="minorHAnsi"/>
          <w:sz w:val="24"/>
          <w:lang w:val="es-ES_tradnl"/>
        </w:rPr>
        <w:t xml:space="preserve"> Deja que se oiga tu voz también.</w:t>
      </w:r>
    </w:p>
    <w:p w:rsidR="00E26935" w:rsidRPr="001140A7" w:rsidRDefault="004F5239" w:rsidP="001140A7">
      <w:pPr>
        <w:pStyle w:val="Prrafodelista"/>
        <w:numPr>
          <w:ilvl w:val="0"/>
          <w:numId w:val="3"/>
        </w:numPr>
        <w:rPr>
          <w:rFonts w:asciiTheme="minorHAnsi" w:hAnsiTheme="minorHAnsi" w:cstheme="minorHAnsi"/>
          <w:sz w:val="24"/>
          <w:lang w:val="es-ES_tradnl"/>
        </w:rPr>
      </w:pPr>
      <w:r w:rsidRPr="001140A7">
        <w:rPr>
          <w:rFonts w:asciiTheme="minorHAnsi" w:hAnsiTheme="minorHAnsi" w:cstheme="minorHAnsi"/>
          <w:b/>
          <w:sz w:val="24"/>
          <w:lang w:val="es-ES_tradnl"/>
        </w:rPr>
        <w:t>La segunda lectura</w:t>
      </w:r>
      <w:r w:rsidRPr="001140A7">
        <w:rPr>
          <w:rFonts w:asciiTheme="minorHAnsi" w:hAnsiTheme="minorHAnsi" w:cstheme="minorHAnsi"/>
          <w:sz w:val="24"/>
          <w:lang w:val="es-ES_tradnl"/>
        </w:rPr>
        <w:t xml:space="preserve">: Aquí hablan los </w:t>
      </w:r>
      <w:r w:rsidR="001B263F" w:rsidRPr="001140A7">
        <w:rPr>
          <w:rFonts w:asciiTheme="minorHAnsi" w:hAnsiTheme="minorHAnsi" w:cstheme="minorHAnsi"/>
          <w:sz w:val="24"/>
          <w:lang w:val="es-ES_tradnl"/>
        </w:rPr>
        <w:t>APÓSTOLES</w:t>
      </w:r>
      <w:r w:rsidRPr="001140A7">
        <w:rPr>
          <w:rFonts w:asciiTheme="minorHAnsi" w:hAnsiTheme="minorHAnsi" w:cstheme="minorHAnsi"/>
          <w:sz w:val="24"/>
          <w:lang w:val="es-ES_tradnl"/>
        </w:rPr>
        <w:t xml:space="preserve"> y la asamblea </w:t>
      </w:r>
      <w:r w:rsidR="008D59BF">
        <w:rPr>
          <w:rFonts w:asciiTheme="minorHAnsi" w:hAnsiTheme="minorHAnsi" w:cstheme="minorHAnsi"/>
          <w:sz w:val="24"/>
          <w:lang w:val="es-ES_tradnl"/>
        </w:rPr>
        <w:t>sigue acogiendo</w:t>
      </w:r>
      <w:r w:rsidRPr="001140A7">
        <w:rPr>
          <w:rFonts w:asciiTheme="minorHAnsi" w:hAnsiTheme="minorHAnsi" w:cstheme="minorHAnsi"/>
          <w:sz w:val="24"/>
          <w:lang w:val="es-ES_tradnl"/>
        </w:rPr>
        <w:t xml:space="preserve"> con atención la  palabra del Padre.</w:t>
      </w:r>
    </w:p>
    <w:p w:rsidR="00407DBA" w:rsidRPr="00163A95" w:rsidRDefault="004F5239" w:rsidP="001140A7">
      <w:pPr>
        <w:pStyle w:val="Prrafodelista"/>
        <w:numPr>
          <w:ilvl w:val="0"/>
          <w:numId w:val="3"/>
        </w:numPr>
        <w:rPr>
          <w:rFonts w:asciiTheme="minorHAnsi" w:hAnsiTheme="minorHAnsi" w:cstheme="minorHAnsi"/>
          <w:sz w:val="24"/>
          <w:lang w:val="es-ES_tradnl"/>
        </w:rPr>
      </w:pPr>
      <w:r w:rsidRPr="00163A95">
        <w:rPr>
          <w:rFonts w:asciiTheme="minorHAnsi" w:hAnsiTheme="minorHAnsi" w:cstheme="minorHAnsi"/>
          <w:b/>
          <w:sz w:val="24"/>
          <w:lang w:val="es-ES_tradnl"/>
        </w:rPr>
        <w:t>El aleluya</w:t>
      </w:r>
      <w:r w:rsidRPr="00163A95">
        <w:rPr>
          <w:rFonts w:asciiTheme="minorHAnsi" w:hAnsiTheme="minorHAnsi" w:cstheme="minorHAnsi"/>
          <w:sz w:val="24"/>
          <w:lang w:val="es-ES_tradnl"/>
        </w:rPr>
        <w:t xml:space="preserve">: lo cantamos para prepararnos a lo más importante, porque nos va a hablar Jesús en el evangelio. </w:t>
      </w:r>
      <w:r w:rsidR="00407DBA" w:rsidRPr="00163A95">
        <w:rPr>
          <w:rFonts w:asciiTheme="minorHAnsi" w:hAnsiTheme="minorHAnsi" w:cstheme="minorHAnsi"/>
          <w:sz w:val="24"/>
          <w:lang w:val="es-ES_tradnl"/>
        </w:rPr>
        <w:t xml:space="preserve">Por eso nos ponemos de pie. San Agustín nos explica </w:t>
      </w:r>
      <w:r w:rsidR="00407DBA" w:rsidRPr="00163A95">
        <w:rPr>
          <w:rFonts w:asciiTheme="minorHAnsi" w:hAnsiTheme="minorHAnsi" w:cstheme="minorHAnsi"/>
          <w:sz w:val="24"/>
          <w:lang w:val="es-ES_tradnl"/>
        </w:rPr>
        <w:lastRenderedPageBreak/>
        <w:t xml:space="preserve">el Aleluya: </w:t>
      </w:r>
      <w:r w:rsidR="00407DBA" w:rsidRPr="00163A95">
        <w:rPr>
          <w:rFonts w:asciiTheme="minorHAnsi" w:hAnsiTheme="minorHAnsi" w:cstheme="minorHAnsi"/>
          <w:i/>
          <w:iCs/>
          <w:sz w:val="24"/>
          <w:lang w:val="es-ES_tradnl"/>
        </w:rPr>
        <w:t xml:space="preserve">"Saben ustedes que </w:t>
      </w:r>
      <w:r w:rsidR="00407DBA" w:rsidRPr="00163A95">
        <w:rPr>
          <w:rFonts w:asciiTheme="minorHAnsi" w:hAnsiTheme="minorHAnsi" w:cstheme="minorHAnsi"/>
          <w:b/>
          <w:i/>
          <w:iCs/>
          <w:sz w:val="24"/>
          <w:lang w:val="es-ES_tradnl"/>
        </w:rPr>
        <w:t>aleluya</w:t>
      </w:r>
      <w:r w:rsidR="00407DBA" w:rsidRPr="00163A95">
        <w:rPr>
          <w:rFonts w:asciiTheme="minorHAnsi" w:hAnsiTheme="minorHAnsi" w:cstheme="minorHAnsi"/>
          <w:i/>
          <w:iCs/>
          <w:sz w:val="24"/>
          <w:lang w:val="es-ES_tradnl"/>
        </w:rPr>
        <w:t xml:space="preserve"> en hebreo significa "alaben a Dios" y con esta palabra, en unión de voces y sintonía de corazones nos exhortamos recíprocamente a alabar a Dios".</w:t>
      </w:r>
      <w:r w:rsidR="00163A95" w:rsidRPr="00163A95">
        <w:rPr>
          <w:rFonts w:asciiTheme="minorHAnsi" w:hAnsiTheme="minorHAnsi" w:cstheme="minorHAnsi"/>
          <w:i/>
          <w:iCs/>
          <w:sz w:val="24"/>
          <w:lang w:val="es-ES_tradnl"/>
        </w:rPr>
        <w:t xml:space="preserve"> </w:t>
      </w:r>
      <w:r w:rsidR="00407DBA" w:rsidRPr="00163A95">
        <w:rPr>
          <w:rFonts w:asciiTheme="minorHAnsi" w:hAnsiTheme="minorHAnsi" w:cstheme="minorHAnsi"/>
          <w:sz w:val="24"/>
          <w:lang w:val="es-ES_tradnl"/>
        </w:rPr>
        <w:t>En la cuaresma no se canta el aleluya para cantarlo en la noche de la resurrección de Jesús.</w:t>
      </w:r>
    </w:p>
    <w:p w:rsidR="001B263F" w:rsidRDefault="00407DBA" w:rsidP="001140A7">
      <w:pPr>
        <w:pStyle w:val="Sinespaciado"/>
        <w:numPr>
          <w:ilvl w:val="0"/>
          <w:numId w:val="3"/>
        </w:numPr>
        <w:rPr>
          <w:rFonts w:cstheme="minorHAnsi"/>
          <w:lang w:val="es-ES_tradnl"/>
        </w:rPr>
      </w:pPr>
      <w:r w:rsidRPr="00163A95">
        <w:rPr>
          <w:rFonts w:eastAsia="Times New Roman" w:cstheme="minorHAnsi"/>
          <w:b/>
          <w:lang w:val="es-ES_tradnl" w:eastAsia="es-ES"/>
        </w:rPr>
        <w:t>L</w:t>
      </w:r>
      <w:r w:rsidRPr="00407DBA">
        <w:rPr>
          <w:rFonts w:eastAsia="Times New Roman" w:cstheme="minorHAnsi"/>
          <w:b/>
          <w:lang w:val="es-ES_tradnl" w:eastAsia="es-ES"/>
        </w:rPr>
        <w:t>a proclamación del evangelio</w:t>
      </w:r>
      <w:r w:rsidRPr="00407DBA">
        <w:rPr>
          <w:rFonts w:eastAsia="Times New Roman" w:cstheme="minorHAnsi"/>
          <w:lang w:val="es-ES_tradnl" w:eastAsia="es-ES"/>
        </w:rPr>
        <w:t xml:space="preserve">: </w:t>
      </w:r>
      <w:r w:rsidRPr="00407DBA">
        <w:rPr>
          <w:rFonts w:cstheme="minorHAnsi"/>
          <w:lang w:val="es-ES_tradnl"/>
        </w:rPr>
        <w:t>Todos trazamos una cruz en nuestra frente, en nuestra boca y en nuestro pecho</w:t>
      </w:r>
      <w:r>
        <w:rPr>
          <w:rFonts w:cstheme="minorHAnsi"/>
          <w:lang w:val="es-ES_tradnl"/>
        </w:rPr>
        <w:t>: para que la palabra</w:t>
      </w:r>
      <w:r w:rsidR="008D59BF">
        <w:rPr>
          <w:rFonts w:cstheme="minorHAnsi"/>
          <w:lang w:val="es-ES_tradnl"/>
        </w:rPr>
        <w:t xml:space="preserve"> de</w:t>
      </w:r>
      <w:r w:rsidR="001B263F">
        <w:rPr>
          <w:rFonts w:cstheme="minorHAnsi"/>
          <w:lang w:val="es-ES_tradnl"/>
        </w:rPr>
        <w:t xml:space="preserve"> JESÚS, esté en mi mente, en mis labios y en mi corazón. Es el momento principal de la liturgia de la palabra.</w:t>
      </w:r>
      <w:r w:rsidR="00163A95">
        <w:rPr>
          <w:rFonts w:cstheme="minorHAnsi"/>
          <w:lang w:val="es-ES_tradnl"/>
        </w:rPr>
        <w:t xml:space="preserve"> Puede que te corresponda llevar </w:t>
      </w:r>
      <w:r w:rsidR="008D59BF">
        <w:rPr>
          <w:rFonts w:cstheme="minorHAnsi"/>
          <w:lang w:val="es-ES_tradnl"/>
        </w:rPr>
        <w:t>l</w:t>
      </w:r>
      <w:r w:rsidR="00163A95">
        <w:rPr>
          <w:rFonts w:cstheme="minorHAnsi"/>
          <w:lang w:val="es-ES_tradnl"/>
        </w:rPr>
        <w:t>a vela o el incensario, es tu rol.</w:t>
      </w:r>
    </w:p>
    <w:p w:rsidR="001B263F" w:rsidRDefault="001B263F" w:rsidP="001140A7">
      <w:pPr>
        <w:pStyle w:val="Sinespaciado"/>
        <w:numPr>
          <w:ilvl w:val="0"/>
          <w:numId w:val="3"/>
        </w:numPr>
        <w:rPr>
          <w:rFonts w:cstheme="minorHAnsi"/>
          <w:lang w:val="es-ES_tradnl"/>
        </w:rPr>
      </w:pPr>
      <w:r w:rsidRPr="001B263F">
        <w:rPr>
          <w:rFonts w:cstheme="minorHAnsi"/>
          <w:b/>
          <w:lang w:val="es-ES_tradnl"/>
        </w:rPr>
        <w:t>La homilía</w:t>
      </w:r>
      <w:r>
        <w:rPr>
          <w:rFonts w:cstheme="minorHAnsi"/>
          <w:lang w:val="es-ES_tradnl"/>
        </w:rPr>
        <w:t xml:space="preserve">: </w:t>
      </w:r>
      <w:r w:rsidRPr="001B263F">
        <w:rPr>
          <w:rFonts w:cstheme="minorHAnsi"/>
          <w:lang w:val="es-ES_tradnl"/>
        </w:rPr>
        <w:t xml:space="preserve">Por mandato del Señor, también la </w:t>
      </w:r>
      <w:r>
        <w:rPr>
          <w:rFonts w:cstheme="minorHAnsi"/>
          <w:lang w:val="es-ES_tradnl"/>
        </w:rPr>
        <w:t>IGLESIA</w:t>
      </w:r>
      <w:r w:rsidRPr="001B263F">
        <w:rPr>
          <w:rFonts w:cstheme="minorHAnsi"/>
          <w:lang w:val="es-ES_tradnl"/>
        </w:rPr>
        <w:t xml:space="preserve"> tiene la misión de hablarnos en su nombre. Lo hace </w:t>
      </w:r>
      <w:r w:rsidR="001140A7">
        <w:rPr>
          <w:rFonts w:cstheme="minorHAnsi"/>
          <w:lang w:val="es-ES_tradnl"/>
        </w:rPr>
        <w:t xml:space="preserve">el sacerdote. </w:t>
      </w:r>
      <w:r w:rsidRPr="001B263F">
        <w:rPr>
          <w:rFonts w:cstheme="minorHAnsi"/>
          <w:lang w:val="es-ES_tradnl"/>
        </w:rPr>
        <w:t xml:space="preserve">La palabra </w:t>
      </w:r>
      <w:r w:rsidRPr="001B263F">
        <w:rPr>
          <w:rFonts w:cstheme="minorHAnsi"/>
          <w:i/>
          <w:iCs/>
          <w:lang w:val="es-ES_tradnl"/>
        </w:rPr>
        <w:t>homilía</w:t>
      </w:r>
      <w:r w:rsidR="008D59BF">
        <w:rPr>
          <w:rFonts w:cstheme="minorHAnsi"/>
          <w:i/>
          <w:iCs/>
          <w:lang w:val="es-ES_tradnl"/>
        </w:rPr>
        <w:t>,</w:t>
      </w:r>
      <w:r w:rsidRPr="001B263F">
        <w:rPr>
          <w:rFonts w:cstheme="minorHAnsi"/>
          <w:lang w:val="es-ES_tradnl"/>
        </w:rPr>
        <w:t xml:space="preserve"> de origen griego</w:t>
      </w:r>
      <w:r w:rsidR="008D59BF">
        <w:rPr>
          <w:rFonts w:cstheme="minorHAnsi"/>
          <w:lang w:val="es-ES_tradnl"/>
        </w:rPr>
        <w:t>,</w:t>
      </w:r>
      <w:r w:rsidRPr="001B263F">
        <w:rPr>
          <w:rFonts w:cstheme="minorHAnsi"/>
          <w:lang w:val="es-ES_tradnl"/>
        </w:rPr>
        <w:t xml:space="preserve"> quiere decir </w:t>
      </w:r>
      <w:r w:rsidRPr="001B263F">
        <w:rPr>
          <w:rFonts w:cstheme="minorHAnsi"/>
          <w:i/>
          <w:iCs/>
          <w:lang w:val="es-ES_tradnl"/>
        </w:rPr>
        <w:t>"conversación"</w:t>
      </w:r>
      <w:r w:rsidRPr="001B263F">
        <w:rPr>
          <w:rFonts w:cstheme="minorHAnsi"/>
          <w:lang w:val="es-ES_tradnl"/>
        </w:rPr>
        <w:t>.</w:t>
      </w:r>
      <w:r w:rsidR="00163A95">
        <w:rPr>
          <w:rFonts w:cstheme="minorHAnsi"/>
          <w:lang w:val="es-ES_tradnl"/>
        </w:rPr>
        <w:t xml:space="preserve"> Escucha</w:t>
      </w:r>
      <w:r w:rsidR="008D59BF">
        <w:rPr>
          <w:rFonts w:cstheme="minorHAnsi"/>
          <w:lang w:val="es-ES_tradnl"/>
        </w:rPr>
        <w:t>,</w:t>
      </w:r>
      <w:r w:rsidR="00163A95">
        <w:rPr>
          <w:rFonts w:cstheme="minorHAnsi"/>
          <w:lang w:val="es-ES_tradnl"/>
        </w:rPr>
        <w:t xml:space="preserve"> entendiendo las palabras del sacerdote.</w:t>
      </w:r>
    </w:p>
    <w:p w:rsidR="001140A7" w:rsidRDefault="001140A7" w:rsidP="001140A7">
      <w:pPr>
        <w:pStyle w:val="Sinespaciado"/>
        <w:numPr>
          <w:ilvl w:val="0"/>
          <w:numId w:val="3"/>
        </w:numPr>
        <w:rPr>
          <w:rFonts w:cstheme="minorHAnsi"/>
          <w:lang w:val="es-ES_tradnl"/>
        </w:rPr>
      </w:pPr>
      <w:r w:rsidRPr="001140A7">
        <w:rPr>
          <w:rFonts w:cstheme="minorHAnsi"/>
          <w:b/>
          <w:lang w:val="es-ES_tradnl"/>
        </w:rPr>
        <w:t>El credo</w:t>
      </w:r>
      <w:r>
        <w:rPr>
          <w:rFonts w:cstheme="minorHAnsi"/>
          <w:b/>
          <w:lang w:val="es-ES_tradnl"/>
        </w:rPr>
        <w:t>:</w:t>
      </w:r>
      <w:r w:rsidR="00163A95">
        <w:rPr>
          <w:rFonts w:cstheme="minorHAnsi"/>
          <w:lang w:val="es-ES_tradnl"/>
        </w:rPr>
        <w:t xml:space="preserve"> es nuestra</w:t>
      </w:r>
      <w:r>
        <w:rPr>
          <w:rFonts w:cstheme="minorHAnsi"/>
          <w:lang w:val="es-ES_tradnl"/>
        </w:rPr>
        <w:t xml:space="preserve"> r</w:t>
      </w:r>
      <w:r w:rsidR="008D59BF">
        <w:rPr>
          <w:rFonts w:cstheme="minorHAnsi"/>
          <w:lang w:val="es-ES_tradnl"/>
        </w:rPr>
        <w:t>espuesta de</w:t>
      </w:r>
      <w:r w:rsidR="00163A95">
        <w:rPr>
          <w:rFonts w:cstheme="minorHAnsi"/>
          <w:lang w:val="es-ES_tradnl"/>
        </w:rPr>
        <w:t xml:space="preserve"> fe</w:t>
      </w:r>
      <w:r>
        <w:rPr>
          <w:rFonts w:cstheme="minorHAnsi"/>
          <w:lang w:val="es-ES_tradnl"/>
        </w:rPr>
        <w:t>: lo que creemos como bautizados.</w:t>
      </w:r>
      <w:r w:rsidR="00163A95">
        <w:rPr>
          <w:rFonts w:cstheme="minorHAnsi"/>
          <w:lang w:val="es-ES_tradnl"/>
        </w:rPr>
        <w:t xml:space="preserve"> Proclámalo con entusiasmo.</w:t>
      </w:r>
    </w:p>
    <w:p w:rsidR="001140A7" w:rsidRPr="001B263F" w:rsidRDefault="001140A7" w:rsidP="001140A7">
      <w:pPr>
        <w:pStyle w:val="Sinespaciado"/>
        <w:numPr>
          <w:ilvl w:val="0"/>
          <w:numId w:val="3"/>
        </w:numPr>
        <w:rPr>
          <w:rFonts w:cstheme="minorHAnsi"/>
          <w:lang w:val="es-ES_tradnl"/>
        </w:rPr>
      </w:pPr>
      <w:r w:rsidRPr="001140A7">
        <w:rPr>
          <w:rFonts w:cstheme="minorHAnsi"/>
          <w:b/>
          <w:lang w:val="es-ES_tradnl"/>
        </w:rPr>
        <w:t>La oración universal</w:t>
      </w:r>
      <w:r>
        <w:rPr>
          <w:rFonts w:cstheme="minorHAnsi"/>
          <w:lang w:val="es-ES_tradnl"/>
        </w:rPr>
        <w:t>: brota como fruto maduro de la Palabra</w:t>
      </w:r>
      <w:r w:rsidR="008D59BF">
        <w:rPr>
          <w:rFonts w:cstheme="minorHAnsi"/>
          <w:lang w:val="es-ES_tradnl"/>
        </w:rPr>
        <w:t>,</w:t>
      </w:r>
      <w:r>
        <w:rPr>
          <w:rFonts w:cstheme="minorHAnsi"/>
          <w:lang w:val="es-ES_tradnl"/>
        </w:rPr>
        <w:t xml:space="preserve"> que hemos acogido en el corazón. Rezamos por la Iglesia, por la sociedad humana, por las personas necesitadas, por la comunidad local y por nuestras intenciones particulares.</w:t>
      </w:r>
      <w:r w:rsidR="00163A95">
        <w:rPr>
          <w:rFonts w:cstheme="minorHAnsi"/>
          <w:lang w:val="es-ES_tradnl"/>
        </w:rPr>
        <w:t xml:space="preserve"> Contesta a cada intención.</w:t>
      </w:r>
    </w:p>
    <w:p w:rsidR="001B263F" w:rsidRDefault="001B263F" w:rsidP="00A06CAF">
      <w:pPr>
        <w:pStyle w:val="Sinespaciado"/>
        <w:rPr>
          <w:rFonts w:cstheme="minorHAnsi"/>
          <w:lang w:val="es-ES_tradnl"/>
        </w:rPr>
      </w:pPr>
    </w:p>
    <w:p w:rsidR="00407DBA" w:rsidRPr="001140A7" w:rsidRDefault="00A217EC" w:rsidP="00A06CAF">
      <w:pPr>
        <w:pStyle w:val="Sinespaciado"/>
        <w:rPr>
          <w:rFonts w:cstheme="minorHAnsi"/>
          <w:lang w:val="es-ES_tradnl"/>
        </w:rPr>
      </w:pPr>
      <w:r>
        <w:rPr>
          <w:rFonts w:cstheme="minorHAnsi"/>
          <w:lang w:val="es-ES_tradnl"/>
        </w:rPr>
        <w:tab/>
      </w:r>
      <w:r w:rsidR="001140A7">
        <w:rPr>
          <w:rFonts w:cstheme="minorHAnsi"/>
          <w:lang w:val="es-ES_tradnl"/>
        </w:rPr>
        <w:t>La palabra de Dios, que nos ha comprometido, nos introduce ahora al corazón de la eucaristía.</w:t>
      </w:r>
    </w:p>
    <w:p w:rsidR="00A06CAF" w:rsidRDefault="00A06CAF" w:rsidP="00A06CAF">
      <w:pPr>
        <w:pStyle w:val="Sinespaciado"/>
      </w:pPr>
    </w:p>
    <w:p w:rsidR="00A06CAF" w:rsidRPr="00905D2A" w:rsidRDefault="00A06CAF" w:rsidP="00A06CAF">
      <w:pPr>
        <w:pStyle w:val="Sinespaciado"/>
        <w:rPr>
          <w:b/>
        </w:rPr>
      </w:pPr>
      <w:r w:rsidRPr="00905D2A">
        <w:rPr>
          <w:b/>
        </w:rPr>
        <w:t>LA LITURGIA EUCARÍSTICA</w:t>
      </w:r>
    </w:p>
    <w:p w:rsidR="00A06CAF" w:rsidRDefault="00A06CAF" w:rsidP="00A06CAF">
      <w:pPr>
        <w:pStyle w:val="Sinespaciado"/>
      </w:pPr>
    </w:p>
    <w:p w:rsidR="00CF2B3B" w:rsidRDefault="00CF2B3B" w:rsidP="005251D9">
      <w:pPr>
        <w:pStyle w:val="Sinespaciado"/>
        <w:numPr>
          <w:ilvl w:val="0"/>
          <w:numId w:val="4"/>
        </w:numPr>
      </w:pPr>
      <w:r w:rsidRPr="00905D2A">
        <w:rPr>
          <w:b/>
        </w:rPr>
        <w:t>La presentación de las ofrendas</w:t>
      </w:r>
      <w:r>
        <w:t xml:space="preserve">: después de la liturgia de la palabra, algunos de la asamblea avanzan trayendo en procesión el pan en forma de hostias y el vino. </w:t>
      </w:r>
      <w:r w:rsidR="00163A95">
        <w:t xml:space="preserve">Tú los recibes de manos del sacerdote para colocarlos en el altar. </w:t>
      </w:r>
      <w:r>
        <w:t xml:space="preserve">El pan y el vino </w:t>
      </w:r>
      <w:r w:rsidRPr="00CF2B3B">
        <w:rPr>
          <w:i/>
        </w:rPr>
        <w:t>“son frutos de la tierra y del trabajo del hombre”</w:t>
      </w:r>
      <w:r>
        <w:t>. Con esto queremos presentar al Padre Dios su obra creadora, trigo y uva, pero transformados por el trabajo de los hombres en pan y vino. Queremos</w:t>
      </w:r>
      <w:r w:rsidR="0055395A">
        <w:t>,</w:t>
      </w:r>
      <w:r>
        <w:t xml:space="preserve"> con esto</w:t>
      </w:r>
      <w:r w:rsidR="0055395A">
        <w:t>,</w:t>
      </w:r>
      <w:r>
        <w:t xml:space="preserve"> decirle al Padre que todo lo nuestro se transforme en Jesucristo, su Hijo, para </w:t>
      </w:r>
      <w:r w:rsidR="0055395A">
        <w:t>ofrecérselo</w:t>
      </w:r>
      <w:r>
        <w:t>.</w:t>
      </w:r>
      <w:r w:rsidR="0055395A">
        <w:t xml:space="preserve"> ¡Mira qué maravilla!  A veces presentamos también otras ofrendas</w:t>
      </w:r>
      <w:r w:rsidR="008D59BF">
        <w:t xml:space="preserve">, para reforzar la idea </w:t>
      </w:r>
      <w:r w:rsidR="0055395A">
        <w:t xml:space="preserve">que lo nuestro se transforme en Jesús: cuadernos, pelota, </w:t>
      </w:r>
      <w:r w:rsidR="008D59BF">
        <w:t xml:space="preserve">instrumentos de trabajo, </w:t>
      </w:r>
      <w:r w:rsidR="0055395A">
        <w:t>cuadros… El mismo significado tiene la colecta de dinero, que también es fruto del trabajo de todos los seres humanos. Todo para que sea convertido en el cuerpo y sangre de Jesús.</w:t>
      </w:r>
    </w:p>
    <w:p w:rsidR="0055395A" w:rsidRPr="00A217EC" w:rsidRDefault="0055395A" w:rsidP="005251D9">
      <w:pPr>
        <w:pStyle w:val="Sinespaciado"/>
        <w:numPr>
          <w:ilvl w:val="0"/>
          <w:numId w:val="4"/>
        </w:numPr>
      </w:pPr>
      <w:r w:rsidRPr="00905D2A">
        <w:rPr>
          <w:b/>
        </w:rPr>
        <w:t>La preparación del altar</w:t>
      </w:r>
      <w:r w:rsidRPr="00A217EC">
        <w:t>:</w:t>
      </w:r>
      <w:r w:rsidR="00A217EC" w:rsidRPr="00A217EC">
        <w:t xml:space="preserve"> los acólitos(as)</w:t>
      </w:r>
      <w:r w:rsidR="00A217EC">
        <w:t xml:space="preserve"> reciben las ofrendas y preparan el altar. Cuidan que en el altar no haya ni hojas, ni folletos, ni libros superfluos, ni fósforos…, sino velas y flores discretamente. Colocan el corporal y entregan al que </w:t>
      </w:r>
      <w:r w:rsidR="008D59BF">
        <w:t>preside el pan y el vino. Eviten</w:t>
      </w:r>
      <w:r w:rsidR="00A217EC">
        <w:t xml:space="preserve"> colocarlos sobre el corporal, le corresponden al presidente.</w:t>
      </w:r>
    </w:p>
    <w:p w:rsidR="00CF2B3B" w:rsidRPr="006C690A" w:rsidRDefault="00A217EC" w:rsidP="005251D9">
      <w:pPr>
        <w:pStyle w:val="Sinespaciado"/>
        <w:numPr>
          <w:ilvl w:val="0"/>
          <w:numId w:val="4"/>
        </w:numPr>
        <w:rPr>
          <w:rFonts w:cstheme="minorHAnsi"/>
          <w:lang w:val="es-ES_tradnl"/>
        </w:rPr>
      </w:pPr>
      <w:r w:rsidRPr="00A217EC">
        <w:rPr>
          <w:b/>
        </w:rPr>
        <w:t>La solemne oración eucarística</w:t>
      </w:r>
      <w:r w:rsidR="008D59BF">
        <w:t xml:space="preserve"> se dirige al Padre Dios</w:t>
      </w:r>
      <w:proofErr w:type="gramStart"/>
      <w:r w:rsidR="008D59BF">
        <w:t>:</w:t>
      </w:r>
      <w:r w:rsidR="008D59BF">
        <w:rPr>
          <w:b/>
        </w:rPr>
        <w:t xml:space="preserve"> </w:t>
      </w:r>
      <w:r w:rsidRPr="006C690A">
        <w:rPr>
          <w:rFonts w:cstheme="minorHAnsi"/>
          <w:b/>
        </w:rPr>
        <w:t xml:space="preserve"> </w:t>
      </w:r>
      <w:r w:rsidRPr="006C690A">
        <w:rPr>
          <w:rFonts w:cstheme="minorHAnsi"/>
          <w:i/>
          <w:lang w:val="es-ES_tradnl"/>
        </w:rPr>
        <w:t>es</w:t>
      </w:r>
      <w:proofErr w:type="gramEnd"/>
      <w:r w:rsidRPr="006C690A">
        <w:rPr>
          <w:rFonts w:cstheme="minorHAnsi"/>
          <w:i/>
          <w:lang w:val="es-ES_tradnl"/>
        </w:rPr>
        <w:t xml:space="preserve"> la plegaria de acción de gracias y de santificación.</w:t>
      </w:r>
      <w:r w:rsidR="00163A95">
        <w:rPr>
          <w:rFonts w:cstheme="minorHAnsi"/>
          <w:lang w:val="es-ES_tradnl"/>
        </w:rPr>
        <w:t xml:space="preserve"> Comprende:</w:t>
      </w:r>
    </w:p>
    <w:p w:rsidR="006C690A" w:rsidRPr="005251D9" w:rsidRDefault="006C690A" w:rsidP="005251D9">
      <w:pPr>
        <w:pStyle w:val="Prrafodelista"/>
        <w:numPr>
          <w:ilvl w:val="0"/>
          <w:numId w:val="4"/>
        </w:numPr>
        <w:rPr>
          <w:rFonts w:asciiTheme="minorHAnsi" w:hAnsiTheme="minorHAnsi" w:cstheme="minorHAnsi"/>
          <w:sz w:val="24"/>
          <w:lang w:val="es-ES_tradnl"/>
        </w:rPr>
      </w:pPr>
      <w:r w:rsidRPr="005251D9">
        <w:rPr>
          <w:rFonts w:asciiTheme="minorHAnsi" w:hAnsiTheme="minorHAnsi" w:cstheme="minorHAnsi"/>
          <w:b/>
          <w:sz w:val="24"/>
          <w:lang w:val="es-ES_tradnl"/>
        </w:rPr>
        <w:t>El Prefacio</w:t>
      </w:r>
      <w:r w:rsidRPr="005251D9">
        <w:rPr>
          <w:rFonts w:asciiTheme="minorHAnsi" w:hAnsiTheme="minorHAnsi" w:cstheme="minorHAnsi"/>
          <w:sz w:val="24"/>
          <w:lang w:val="es-ES_tradnl"/>
        </w:rPr>
        <w:t xml:space="preserve">: La palabra </w:t>
      </w:r>
      <w:r w:rsidRPr="005251D9">
        <w:rPr>
          <w:rFonts w:asciiTheme="minorHAnsi" w:hAnsiTheme="minorHAnsi" w:cstheme="minorHAnsi"/>
          <w:i/>
          <w:sz w:val="24"/>
          <w:lang w:val="es-ES_tradnl"/>
        </w:rPr>
        <w:t>"Prefacio"</w:t>
      </w:r>
      <w:r w:rsidRPr="005251D9">
        <w:rPr>
          <w:rFonts w:asciiTheme="minorHAnsi" w:hAnsiTheme="minorHAnsi" w:cstheme="minorHAnsi"/>
          <w:sz w:val="24"/>
          <w:lang w:val="es-ES_tradnl"/>
        </w:rPr>
        <w:t xml:space="preserve"> significa </w:t>
      </w:r>
      <w:r w:rsidRPr="005251D9">
        <w:rPr>
          <w:rFonts w:asciiTheme="minorHAnsi" w:hAnsiTheme="minorHAnsi" w:cstheme="minorHAnsi"/>
          <w:i/>
          <w:sz w:val="24"/>
          <w:lang w:val="es-ES_tradnl"/>
        </w:rPr>
        <w:t>"proclamación"</w:t>
      </w:r>
      <w:r w:rsidRPr="005251D9">
        <w:rPr>
          <w:rFonts w:asciiTheme="minorHAnsi" w:hAnsiTheme="minorHAnsi" w:cstheme="minorHAnsi"/>
          <w:sz w:val="24"/>
          <w:lang w:val="es-ES_tradnl"/>
        </w:rPr>
        <w:t xml:space="preserve">. Es propio del presidente </w:t>
      </w:r>
      <w:r w:rsidRPr="005251D9">
        <w:rPr>
          <w:rFonts w:asciiTheme="minorHAnsi" w:hAnsiTheme="minorHAnsi" w:cstheme="minorHAnsi"/>
          <w:sz w:val="24"/>
          <w:lang w:val="es-ES_tradnl"/>
        </w:rPr>
        <w:lastRenderedPageBreak/>
        <w:t xml:space="preserve">de la asamblea. Expresa los grandes </w:t>
      </w:r>
      <w:r w:rsidRPr="005251D9">
        <w:rPr>
          <w:rFonts w:asciiTheme="minorHAnsi" w:hAnsiTheme="minorHAnsi" w:cstheme="minorHAnsi"/>
          <w:i/>
          <w:sz w:val="24"/>
          <w:lang w:val="es-ES_tradnl"/>
        </w:rPr>
        <w:t>motivos de la acción de gracias</w:t>
      </w:r>
      <w:r w:rsidRPr="005251D9">
        <w:rPr>
          <w:rFonts w:asciiTheme="minorHAnsi" w:hAnsiTheme="minorHAnsi" w:cstheme="minorHAnsi"/>
          <w:sz w:val="24"/>
          <w:lang w:val="es-ES_tradnl"/>
        </w:rPr>
        <w:t xml:space="preserve"> del Pueblo de Dios en relación con el misterio que se celebra.</w:t>
      </w:r>
    </w:p>
    <w:p w:rsidR="00C966F4" w:rsidRPr="005251D9" w:rsidRDefault="006C690A" w:rsidP="005251D9">
      <w:pPr>
        <w:pStyle w:val="Prrafodelista"/>
        <w:numPr>
          <w:ilvl w:val="0"/>
          <w:numId w:val="4"/>
        </w:numPr>
        <w:rPr>
          <w:rFonts w:asciiTheme="minorHAnsi" w:hAnsiTheme="minorHAnsi" w:cstheme="minorHAnsi"/>
          <w:sz w:val="24"/>
          <w:lang w:val="es-ES_tradnl"/>
        </w:rPr>
      </w:pPr>
      <w:r w:rsidRPr="005251D9">
        <w:rPr>
          <w:rFonts w:asciiTheme="minorHAnsi" w:hAnsiTheme="minorHAnsi" w:cstheme="minorHAnsi"/>
          <w:b/>
          <w:sz w:val="24"/>
          <w:lang w:val="es-ES_tradnl"/>
        </w:rPr>
        <w:t>El canto del Santo</w:t>
      </w:r>
      <w:r w:rsidRPr="005251D9">
        <w:rPr>
          <w:rFonts w:asciiTheme="minorHAnsi" w:hAnsiTheme="minorHAnsi" w:cstheme="minorHAnsi"/>
          <w:sz w:val="24"/>
          <w:lang w:val="es-ES_tradnl"/>
        </w:rPr>
        <w:t>: Lo cantamos</w:t>
      </w:r>
      <w:r w:rsidR="00F115BD">
        <w:rPr>
          <w:rFonts w:asciiTheme="minorHAnsi" w:hAnsiTheme="minorHAnsi" w:cstheme="minorHAnsi"/>
          <w:sz w:val="24"/>
          <w:lang w:val="es-ES_tradnl"/>
        </w:rPr>
        <w:t xml:space="preserve"> </w:t>
      </w:r>
      <w:r w:rsidRPr="005251D9">
        <w:rPr>
          <w:rFonts w:asciiTheme="minorHAnsi" w:hAnsiTheme="minorHAnsi" w:cstheme="minorHAnsi"/>
          <w:sz w:val="24"/>
          <w:lang w:val="es-ES_tradnl"/>
        </w:rPr>
        <w:t>todos</w:t>
      </w:r>
      <w:r w:rsidR="00F115BD">
        <w:rPr>
          <w:rFonts w:asciiTheme="minorHAnsi" w:hAnsiTheme="minorHAnsi" w:cstheme="minorHAnsi"/>
          <w:sz w:val="24"/>
          <w:lang w:val="es-ES_tradnl"/>
        </w:rPr>
        <w:t>, tú también,</w:t>
      </w:r>
      <w:r w:rsidRPr="005251D9">
        <w:rPr>
          <w:rFonts w:asciiTheme="minorHAnsi" w:hAnsiTheme="minorHAnsi" w:cstheme="minorHAnsi"/>
          <w:sz w:val="24"/>
          <w:lang w:val="es-ES_tradnl"/>
        </w:rPr>
        <w:t xml:space="preserve"> con alegría. Nos une a la multitud innumerable de Ángeles y Santos de toda lengua y de toda nación que cantan en la fiesta eterna del cielo, en la gloria del Padre, y del Hijo y del Espíritu Santo. </w:t>
      </w:r>
      <w:r w:rsidR="00C966F4" w:rsidRPr="005251D9">
        <w:rPr>
          <w:rFonts w:asciiTheme="minorHAnsi" w:hAnsiTheme="minorHAnsi" w:cstheme="minorHAnsi"/>
          <w:sz w:val="24"/>
          <w:lang w:val="es-ES_tradnl"/>
        </w:rPr>
        <w:t>La</w:t>
      </w:r>
      <w:r w:rsidRPr="005251D9">
        <w:rPr>
          <w:rFonts w:asciiTheme="minorHAnsi" w:hAnsiTheme="minorHAnsi" w:cstheme="minorHAnsi"/>
          <w:sz w:val="24"/>
          <w:lang w:val="es-ES_tradnl"/>
        </w:rPr>
        <w:t xml:space="preserve"> </w:t>
      </w:r>
      <w:r w:rsidR="00BA71F1" w:rsidRPr="005251D9">
        <w:rPr>
          <w:rFonts w:asciiTheme="minorHAnsi" w:hAnsiTheme="minorHAnsi" w:cstheme="minorHAnsi"/>
          <w:sz w:val="24"/>
          <w:lang w:val="es-ES_tradnl"/>
        </w:rPr>
        <w:t>asamblea</w:t>
      </w:r>
      <w:r w:rsidR="00F115BD">
        <w:rPr>
          <w:rFonts w:asciiTheme="minorHAnsi" w:hAnsiTheme="minorHAnsi" w:cstheme="minorHAnsi"/>
          <w:sz w:val="24"/>
          <w:lang w:val="es-ES_tradnl"/>
        </w:rPr>
        <w:t xml:space="preserve"> se siente en</w:t>
      </w:r>
      <w:r w:rsidRPr="005251D9">
        <w:rPr>
          <w:rFonts w:asciiTheme="minorHAnsi" w:hAnsiTheme="minorHAnsi" w:cstheme="minorHAnsi"/>
          <w:sz w:val="24"/>
          <w:lang w:val="es-ES_tradnl"/>
        </w:rPr>
        <w:t xml:space="preserve"> presencia del Dios poderoso y santo, pero que al mismo tiempo es cercano, porque "viene" hasta nosotros.</w:t>
      </w:r>
      <w:r w:rsidR="00C966F4" w:rsidRPr="005251D9">
        <w:rPr>
          <w:rFonts w:asciiTheme="minorHAnsi" w:hAnsiTheme="minorHAnsi" w:cstheme="minorHAnsi"/>
          <w:sz w:val="24"/>
          <w:lang w:val="es-ES_tradnl"/>
        </w:rPr>
        <w:t xml:space="preserve"> La palabra “hosanna” es hebrea y significa alegría y entusiasmo. Así lo cantas tú, </w:t>
      </w:r>
      <w:r w:rsidR="00F115BD">
        <w:rPr>
          <w:rFonts w:asciiTheme="minorHAnsi" w:hAnsiTheme="minorHAnsi" w:cstheme="minorHAnsi"/>
          <w:sz w:val="24"/>
          <w:lang w:val="es-ES_tradnl"/>
        </w:rPr>
        <w:t xml:space="preserve">como </w:t>
      </w:r>
      <w:r w:rsidR="00C966F4" w:rsidRPr="005251D9">
        <w:rPr>
          <w:rFonts w:asciiTheme="minorHAnsi" w:hAnsiTheme="minorHAnsi" w:cstheme="minorHAnsi"/>
          <w:sz w:val="24"/>
          <w:lang w:val="es-ES_tradnl"/>
        </w:rPr>
        <w:t>acólito(a).</w:t>
      </w:r>
    </w:p>
    <w:p w:rsidR="00C966F4" w:rsidRDefault="00C966F4" w:rsidP="005251D9">
      <w:pPr>
        <w:pStyle w:val="Prrafodelista"/>
        <w:numPr>
          <w:ilvl w:val="0"/>
          <w:numId w:val="4"/>
        </w:numPr>
        <w:rPr>
          <w:rFonts w:asciiTheme="minorHAnsi" w:hAnsiTheme="minorHAnsi" w:cstheme="minorHAnsi"/>
          <w:sz w:val="24"/>
          <w:lang w:val="es-ES_tradnl"/>
        </w:rPr>
      </w:pPr>
      <w:r w:rsidRPr="005251D9">
        <w:rPr>
          <w:rFonts w:asciiTheme="minorHAnsi" w:hAnsiTheme="minorHAnsi" w:cstheme="minorHAnsi"/>
          <w:b/>
          <w:sz w:val="24"/>
          <w:lang w:val="es-ES_tradnl"/>
        </w:rPr>
        <w:t>Invocación al Espíritu Santo</w:t>
      </w:r>
      <w:r w:rsidRPr="005251D9">
        <w:rPr>
          <w:rFonts w:asciiTheme="minorHAnsi" w:hAnsiTheme="minorHAnsi" w:cstheme="minorHAnsi"/>
          <w:sz w:val="24"/>
          <w:lang w:val="es-ES_tradnl"/>
        </w:rPr>
        <w:t>: El presidente extiende las manos sobre el pan y el vino y le pide al Padre Dios que envíe al Espíritu Santo, a santificar los dones, de manera que sean</w:t>
      </w:r>
      <w:r w:rsidR="00F115BD">
        <w:rPr>
          <w:rFonts w:asciiTheme="minorHAnsi" w:hAnsiTheme="minorHAnsi" w:cstheme="minorHAnsi"/>
          <w:sz w:val="24"/>
          <w:lang w:val="es-ES_tradnl"/>
        </w:rPr>
        <w:t>,</w:t>
      </w:r>
      <w:r w:rsidRPr="005251D9">
        <w:rPr>
          <w:rFonts w:asciiTheme="minorHAnsi" w:hAnsiTheme="minorHAnsi" w:cstheme="minorHAnsi"/>
          <w:sz w:val="24"/>
          <w:lang w:val="es-ES_tradnl"/>
        </w:rPr>
        <w:t xml:space="preserve"> para nosotros</w:t>
      </w:r>
      <w:r w:rsidR="00F115BD">
        <w:rPr>
          <w:rFonts w:asciiTheme="minorHAnsi" w:hAnsiTheme="minorHAnsi" w:cstheme="minorHAnsi"/>
          <w:sz w:val="24"/>
          <w:lang w:val="es-ES_tradnl"/>
        </w:rPr>
        <w:t>,</w:t>
      </w:r>
      <w:r w:rsidRPr="005251D9">
        <w:rPr>
          <w:rFonts w:asciiTheme="minorHAnsi" w:hAnsiTheme="minorHAnsi" w:cstheme="minorHAnsi"/>
          <w:sz w:val="24"/>
          <w:lang w:val="es-ES_tradnl"/>
        </w:rPr>
        <w:t xml:space="preserve"> Cuerpo y Sangre de Jesucristo nuestro Señor. Al Espíritu Santo le corresponde convertir el pan en el cuerpo entregado de Jesús y el vino en su sangre derramada. Esta oración se llama</w:t>
      </w:r>
      <w:r w:rsidR="005251D9">
        <w:rPr>
          <w:rFonts w:asciiTheme="minorHAnsi" w:hAnsiTheme="minorHAnsi" w:cstheme="minorHAnsi"/>
          <w:sz w:val="24"/>
          <w:lang w:val="es-ES_tradnl"/>
        </w:rPr>
        <w:t xml:space="preserve"> con palabra griega “</w:t>
      </w:r>
      <w:proofErr w:type="spellStart"/>
      <w:r w:rsidR="005251D9">
        <w:rPr>
          <w:rFonts w:asciiTheme="minorHAnsi" w:hAnsiTheme="minorHAnsi" w:cstheme="minorHAnsi"/>
          <w:sz w:val="24"/>
          <w:lang w:val="es-ES_tradnl"/>
        </w:rPr>
        <w:t>epíclesis</w:t>
      </w:r>
      <w:proofErr w:type="spellEnd"/>
      <w:r w:rsidR="00F515CE">
        <w:rPr>
          <w:rFonts w:asciiTheme="minorHAnsi" w:hAnsiTheme="minorHAnsi" w:cstheme="minorHAnsi"/>
          <w:sz w:val="24"/>
          <w:lang w:val="es-ES_tradnl"/>
        </w:rPr>
        <w:t xml:space="preserve"> de </w:t>
      </w:r>
      <w:proofErr w:type="spellStart"/>
      <w:r w:rsidR="00F515CE">
        <w:rPr>
          <w:rFonts w:asciiTheme="minorHAnsi" w:hAnsiTheme="minorHAnsi" w:cstheme="minorHAnsi"/>
          <w:sz w:val="24"/>
          <w:lang w:val="es-ES_tradnl"/>
        </w:rPr>
        <w:t>consgración</w:t>
      </w:r>
      <w:proofErr w:type="spellEnd"/>
      <w:r w:rsidR="005251D9">
        <w:rPr>
          <w:rFonts w:asciiTheme="minorHAnsi" w:hAnsiTheme="minorHAnsi" w:cstheme="minorHAnsi"/>
          <w:sz w:val="24"/>
          <w:lang w:val="es-ES_tradnl"/>
        </w:rPr>
        <w:t>”.</w:t>
      </w:r>
      <w:r w:rsidR="00F115BD">
        <w:rPr>
          <w:rFonts w:asciiTheme="minorHAnsi" w:hAnsiTheme="minorHAnsi" w:cstheme="minorHAnsi"/>
          <w:sz w:val="24"/>
          <w:lang w:val="es-ES_tradnl"/>
        </w:rPr>
        <w:t xml:space="preserve"> Aprende este nombre.</w:t>
      </w:r>
    </w:p>
    <w:p w:rsidR="003A4177" w:rsidRPr="003A4177" w:rsidRDefault="003A4177" w:rsidP="005251D9">
      <w:pPr>
        <w:pStyle w:val="Prrafodelista"/>
        <w:numPr>
          <w:ilvl w:val="0"/>
          <w:numId w:val="4"/>
        </w:numPr>
        <w:rPr>
          <w:rFonts w:asciiTheme="minorHAnsi" w:hAnsiTheme="minorHAnsi" w:cstheme="minorHAnsi"/>
          <w:i/>
          <w:sz w:val="24"/>
          <w:lang w:val="es-ES_tradnl"/>
        </w:rPr>
      </w:pPr>
      <w:r>
        <w:rPr>
          <w:rFonts w:asciiTheme="minorHAnsi" w:hAnsiTheme="minorHAnsi" w:cstheme="minorHAnsi"/>
          <w:b/>
          <w:sz w:val="24"/>
          <w:lang w:val="es-ES_tradnl"/>
        </w:rPr>
        <w:t>Las palabras de Jesús</w:t>
      </w:r>
      <w:r>
        <w:rPr>
          <w:rFonts w:asciiTheme="minorHAnsi" w:hAnsiTheme="minorHAnsi" w:cstheme="minorHAnsi"/>
          <w:sz w:val="24"/>
          <w:lang w:val="es-ES_tradnl"/>
        </w:rPr>
        <w:t>: hemos llegado al corazón de la misa: el sacerdote pronuncia las palabras de Jesús y el Espíritu santo hace la gran maravilla</w:t>
      </w:r>
      <w:r w:rsidR="00F115BD">
        <w:rPr>
          <w:rFonts w:asciiTheme="minorHAnsi" w:hAnsiTheme="minorHAnsi" w:cstheme="minorHAnsi"/>
          <w:sz w:val="24"/>
          <w:lang w:val="es-ES_tradnl"/>
        </w:rPr>
        <w:t xml:space="preserve">: </w:t>
      </w:r>
      <w:r w:rsidR="00F115BD" w:rsidRPr="00F115BD">
        <w:rPr>
          <w:rFonts w:asciiTheme="minorHAnsi" w:hAnsiTheme="minorHAnsi" w:cstheme="minorHAnsi"/>
          <w:i/>
          <w:sz w:val="24"/>
          <w:lang w:val="es-ES_tradnl"/>
        </w:rPr>
        <w:t>“Esto es mi cuerpo que será entregado por vosotros”</w:t>
      </w:r>
      <w:r w:rsidR="00F115BD">
        <w:rPr>
          <w:rFonts w:asciiTheme="minorHAnsi" w:hAnsiTheme="minorHAnsi" w:cstheme="minorHAnsi"/>
          <w:sz w:val="24"/>
          <w:lang w:val="es-ES_tradnl"/>
        </w:rPr>
        <w:t xml:space="preserve">. </w:t>
      </w:r>
      <w:r w:rsidR="00F115BD" w:rsidRPr="00F115BD">
        <w:rPr>
          <w:rFonts w:asciiTheme="minorHAnsi" w:hAnsiTheme="minorHAnsi" w:cstheme="minorHAnsi"/>
          <w:i/>
          <w:sz w:val="24"/>
          <w:lang w:val="es-ES_tradnl"/>
        </w:rPr>
        <w:t>“Este es el cáliz de mi sangre derramada”</w:t>
      </w:r>
      <w:r>
        <w:rPr>
          <w:rFonts w:asciiTheme="minorHAnsi" w:hAnsiTheme="minorHAnsi" w:cstheme="minorHAnsi"/>
          <w:sz w:val="24"/>
          <w:lang w:val="es-ES_tradnl"/>
        </w:rPr>
        <w:t xml:space="preserve">. El sacerdote lo muestra y nosotros lo miramos con cariño y recogimiento. Un acólito(a) lo anuncia con la campanilla: </w:t>
      </w:r>
      <w:r w:rsidRPr="003A4177">
        <w:rPr>
          <w:rFonts w:asciiTheme="minorHAnsi" w:hAnsiTheme="minorHAnsi" w:cstheme="minorHAnsi"/>
          <w:i/>
          <w:sz w:val="24"/>
          <w:lang w:val="es-ES_tradnl"/>
        </w:rPr>
        <w:t>“Anunciamos tu muerte, proclamamos tu resurrección; ¡Ven Señor Jesús!”</w:t>
      </w:r>
    </w:p>
    <w:p w:rsidR="003A4177" w:rsidRPr="009C52B4" w:rsidRDefault="003A4177" w:rsidP="005251D9">
      <w:pPr>
        <w:pStyle w:val="Prrafodelista"/>
        <w:numPr>
          <w:ilvl w:val="0"/>
          <w:numId w:val="4"/>
        </w:numPr>
        <w:rPr>
          <w:rFonts w:asciiTheme="minorHAnsi" w:hAnsiTheme="minorHAnsi" w:cstheme="minorHAnsi"/>
          <w:i/>
          <w:sz w:val="24"/>
          <w:lang w:val="es-ES_tradnl"/>
        </w:rPr>
      </w:pPr>
      <w:r>
        <w:rPr>
          <w:rFonts w:asciiTheme="minorHAnsi" w:hAnsiTheme="minorHAnsi" w:cstheme="minorHAnsi"/>
          <w:b/>
          <w:sz w:val="24"/>
          <w:lang w:val="es-ES_tradnl"/>
        </w:rPr>
        <w:t>Ofertorio</w:t>
      </w:r>
      <w:r w:rsidRPr="003A4177">
        <w:rPr>
          <w:rFonts w:asciiTheme="minorHAnsi" w:hAnsiTheme="minorHAnsi" w:cstheme="minorHAnsi"/>
          <w:sz w:val="24"/>
          <w:lang w:val="es-ES_tradnl"/>
        </w:rPr>
        <w:t>:</w:t>
      </w:r>
      <w:r>
        <w:rPr>
          <w:rFonts w:asciiTheme="minorHAnsi" w:hAnsiTheme="minorHAnsi" w:cstheme="minorHAnsi"/>
          <w:sz w:val="24"/>
          <w:lang w:val="es-ES_tradnl"/>
        </w:rPr>
        <w:t xml:space="preserve"> </w:t>
      </w:r>
      <w:r w:rsidRPr="003A4177">
        <w:rPr>
          <w:rFonts w:asciiTheme="minorHAnsi" w:hAnsiTheme="minorHAnsi" w:cstheme="minorHAnsi"/>
          <w:sz w:val="24"/>
          <w:lang w:val="es-ES_tradnl"/>
        </w:rPr>
        <w:t>A continuación el presidente ofrece al Padre celestial el sacrificio de su Hijo Jesús por nosotros</w:t>
      </w:r>
      <w:r>
        <w:rPr>
          <w:rFonts w:asciiTheme="minorHAnsi" w:hAnsiTheme="minorHAnsi" w:cstheme="minorHAnsi"/>
          <w:sz w:val="24"/>
          <w:lang w:val="es-ES_tradnl"/>
        </w:rPr>
        <w:t xml:space="preserve">: </w:t>
      </w:r>
      <w:r w:rsidRPr="009C52B4">
        <w:rPr>
          <w:rFonts w:asciiTheme="minorHAnsi" w:hAnsiTheme="minorHAnsi" w:cstheme="minorHAnsi"/>
          <w:i/>
          <w:sz w:val="24"/>
          <w:lang w:val="es-ES_tradnl"/>
        </w:rPr>
        <w:t>“Acepta, Padre, esta ofrenda de tus servidores y de toda tu familia santa”</w:t>
      </w:r>
      <w:r>
        <w:rPr>
          <w:rFonts w:asciiTheme="minorHAnsi" w:hAnsiTheme="minorHAnsi" w:cstheme="minorHAnsi"/>
          <w:sz w:val="24"/>
          <w:lang w:val="es-ES_tradnl"/>
        </w:rPr>
        <w:t>.</w:t>
      </w:r>
      <w:r w:rsidR="00F115BD">
        <w:rPr>
          <w:rFonts w:asciiTheme="minorHAnsi" w:hAnsiTheme="minorHAnsi" w:cstheme="minorHAnsi"/>
          <w:sz w:val="24"/>
          <w:lang w:val="es-ES_tradnl"/>
        </w:rPr>
        <w:t xml:space="preserve"> Todos nos ofrecemos juntos con</w:t>
      </w:r>
      <w:r w:rsidR="009C52B4">
        <w:rPr>
          <w:rFonts w:asciiTheme="minorHAnsi" w:hAnsiTheme="minorHAnsi" w:cstheme="minorHAnsi"/>
          <w:sz w:val="24"/>
          <w:lang w:val="es-ES_tradnl"/>
        </w:rPr>
        <w:t xml:space="preserve"> Jesús.</w:t>
      </w:r>
      <w:r w:rsidR="00F115BD">
        <w:rPr>
          <w:rFonts w:asciiTheme="minorHAnsi" w:hAnsiTheme="minorHAnsi" w:cstheme="minorHAnsi"/>
          <w:sz w:val="24"/>
          <w:lang w:val="es-ES_tradnl"/>
        </w:rPr>
        <w:t xml:space="preserve"> No te margines.</w:t>
      </w:r>
    </w:p>
    <w:p w:rsidR="009C52B4" w:rsidRPr="009C52B4" w:rsidRDefault="009C52B4" w:rsidP="005251D9">
      <w:pPr>
        <w:pStyle w:val="Prrafodelista"/>
        <w:numPr>
          <w:ilvl w:val="0"/>
          <w:numId w:val="4"/>
        </w:numPr>
        <w:rPr>
          <w:rFonts w:asciiTheme="minorHAnsi" w:hAnsiTheme="minorHAnsi" w:cstheme="minorHAnsi"/>
          <w:i/>
          <w:sz w:val="24"/>
          <w:lang w:val="es-ES_tradnl"/>
        </w:rPr>
      </w:pPr>
      <w:r>
        <w:rPr>
          <w:rFonts w:asciiTheme="minorHAnsi" w:hAnsiTheme="minorHAnsi" w:cstheme="minorHAnsi"/>
          <w:b/>
          <w:sz w:val="24"/>
          <w:lang w:val="es-ES_tradnl"/>
        </w:rPr>
        <w:t>Nueva invocación al Espíritu Santo</w:t>
      </w:r>
      <w:r w:rsidRPr="009C52B4">
        <w:rPr>
          <w:rFonts w:asciiTheme="minorHAnsi" w:hAnsiTheme="minorHAnsi" w:cstheme="minorHAnsi"/>
          <w:sz w:val="24"/>
          <w:lang w:val="es-ES_tradnl"/>
        </w:rPr>
        <w:t>:</w:t>
      </w:r>
      <w:r>
        <w:rPr>
          <w:rFonts w:asciiTheme="minorHAnsi" w:hAnsiTheme="minorHAnsi" w:cstheme="minorHAnsi"/>
          <w:sz w:val="24"/>
          <w:lang w:val="es-ES_tradnl"/>
        </w:rPr>
        <w:t xml:space="preserve"> </w:t>
      </w:r>
      <w:r w:rsidRPr="009C52B4">
        <w:rPr>
          <w:rFonts w:asciiTheme="minorHAnsi" w:hAnsiTheme="minorHAnsi" w:cstheme="minorHAnsi"/>
          <w:i/>
          <w:sz w:val="24"/>
          <w:lang w:val="es-ES_tradnl"/>
        </w:rPr>
        <w:t>“Te pedimos humildemente que el Espíritu Santo congregue en la unidad a cuantos participamos del cuerpo y sangre de Cristo”.</w:t>
      </w:r>
      <w:r w:rsidR="00AB6477">
        <w:rPr>
          <w:rFonts w:asciiTheme="minorHAnsi" w:hAnsiTheme="minorHAnsi" w:cstheme="minorHAnsi"/>
          <w:sz w:val="24"/>
          <w:lang w:val="es-ES_tradnl"/>
        </w:rPr>
        <w:t xml:space="preserve"> Esta oración se llama </w:t>
      </w:r>
      <w:r w:rsidR="00F515CE">
        <w:rPr>
          <w:rFonts w:asciiTheme="minorHAnsi" w:hAnsiTheme="minorHAnsi" w:cstheme="minorHAnsi"/>
          <w:sz w:val="24"/>
          <w:lang w:val="es-ES_tradnl"/>
        </w:rPr>
        <w:t>“</w:t>
      </w:r>
      <w:proofErr w:type="spellStart"/>
      <w:r w:rsidR="00AB6477">
        <w:rPr>
          <w:rFonts w:asciiTheme="minorHAnsi" w:hAnsiTheme="minorHAnsi" w:cstheme="minorHAnsi"/>
          <w:sz w:val="24"/>
          <w:lang w:val="es-ES_tradnl"/>
        </w:rPr>
        <w:t>epíclesis</w:t>
      </w:r>
      <w:proofErr w:type="spellEnd"/>
      <w:r w:rsidR="00F515CE">
        <w:rPr>
          <w:rFonts w:asciiTheme="minorHAnsi" w:hAnsiTheme="minorHAnsi" w:cstheme="minorHAnsi"/>
          <w:sz w:val="24"/>
          <w:lang w:val="es-ES_tradnl"/>
        </w:rPr>
        <w:t xml:space="preserve"> de com</w:t>
      </w:r>
      <w:r w:rsidR="003F7A31">
        <w:rPr>
          <w:rFonts w:asciiTheme="minorHAnsi" w:hAnsiTheme="minorHAnsi" w:cstheme="minorHAnsi"/>
          <w:sz w:val="24"/>
          <w:lang w:val="es-ES_tradnl"/>
        </w:rPr>
        <w:t>ún</w:t>
      </w:r>
      <w:r w:rsidR="00F515CE">
        <w:rPr>
          <w:rFonts w:asciiTheme="minorHAnsi" w:hAnsiTheme="minorHAnsi" w:cstheme="minorHAnsi"/>
          <w:sz w:val="24"/>
          <w:lang w:val="es-ES_tradnl"/>
        </w:rPr>
        <w:t>-unión”</w:t>
      </w:r>
      <w:r w:rsidR="00AB6477">
        <w:rPr>
          <w:rFonts w:asciiTheme="minorHAnsi" w:hAnsiTheme="minorHAnsi" w:cstheme="minorHAnsi"/>
          <w:sz w:val="24"/>
          <w:lang w:val="es-ES_tradnl"/>
        </w:rPr>
        <w:t>. ¿Aprendiste la palabra? es la acción del Espíritu Santo.</w:t>
      </w:r>
    </w:p>
    <w:p w:rsidR="009C52B4" w:rsidRPr="009C52B4" w:rsidRDefault="009C52B4" w:rsidP="005251D9">
      <w:pPr>
        <w:pStyle w:val="Prrafodelista"/>
        <w:numPr>
          <w:ilvl w:val="0"/>
          <w:numId w:val="4"/>
        </w:numPr>
        <w:rPr>
          <w:rFonts w:asciiTheme="minorHAnsi" w:hAnsiTheme="minorHAnsi" w:cstheme="minorHAnsi"/>
          <w:i/>
          <w:sz w:val="24"/>
          <w:lang w:val="es-ES_tradnl"/>
        </w:rPr>
      </w:pPr>
      <w:r>
        <w:rPr>
          <w:rFonts w:asciiTheme="minorHAnsi" w:hAnsiTheme="minorHAnsi" w:cstheme="minorHAnsi"/>
          <w:b/>
          <w:sz w:val="24"/>
          <w:lang w:val="es-ES_tradnl"/>
        </w:rPr>
        <w:t>Preces de intercesión</w:t>
      </w:r>
      <w:r>
        <w:rPr>
          <w:rFonts w:asciiTheme="minorHAnsi" w:hAnsiTheme="minorHAnsi" w:cstheme="minorHAnsi"/>
          <w:sz w:val="24"/>
          <w:lang w:val="es-ES_tradnl"/>
        </w:rPr>
        <w:t>: tomamos ahora contacto con el Papa, el Obispo y toda la Iglesia</w:t>
      </w:r>
      <w:r w:rsidR="003F7A31">
        <w:rPr>
          <w:rFonts w:asciiTheme="minorHAnsi" w:hAnsiTheme="minorHAnsi" w:cstheme="minorHAnsi"/>
          <w:sz w:val="24"/>
          <w:lang w:val="es-ES_tradnl"/>
        </w:rPr>
        <w:t>,</w:t>
      </w:r>
      <w:r>
        <w:rPr>
          <w:rFonts w:asciiTheme="minorHAnsi" w:hAnsiTheme="minorHAnsi" w:cstheme="minorHAnsi"/>
          <w:sz w:val="24"/>
          <w:lang w:val="es-ES_tradnl"/>
        </w:rPr>
        <w:t xml:space="preserve"> jun</w:t>
      </w:r>
      <w:r w:rsidR="00AB6477">
        <w:rPr>
          <w:rFonts w:asciiTheme="minorHAnsi" w:hAnsiTheme="minorHAnsi" w:cstheme="minorHAnsi"/>
          <w:sz w:val="24"/>
          <w:lang w:val="es-ES_tradnl"/>
        </w:rPr>
        <w:t>to con los Santos del cielo y con</w:t>
      </w:r>
      <w:r>
        <w:rPr>
          <w:rFonts w:asciiTheme="minorHAnsi" w:hAnsiTheme="minorHAnsi" w:cstheme="minorHAnsi"/>
          <w:sz w:val="24"/>
          <w:lang w:val="es-ES_tradnl"/>
        </w:rPr>
        <w:t xml:space="preserve"> todos los difuntos que se están purificando.</w:t>
      </w:r>
      <w:r w:rsidR="00AB6477">
        <w:rPr>
          <w:rFonts w:asciiTheme="minorHAnsi" w:hAnsiTheme="minorHAnsi" w:cstheme="minorHAnsi"/>
          <w:sz w:val="24"/>
          <w:lang w:val="es-ES_tradnl"/>
        </w:rPr>
        <w:t xml:space="preserve"> Mira qué grande es todo esto: ¡una inmensa muchedumbre presente en la misa!</w:t>
      </w:r>
    </w:p>
    <w:p w:rsidR="009C52B4" w:rsidRPr="005536C5" w:rsidRDefault="009C52B4" w:rsidP="005251D9">
      <w:pPr>
        <w:pStyle w:val="Prrafodelista"/>
        <w:numPr>
          <w:ilvl w:val="0"/>
          <w:numId w:val="4"/>
        </w:numPr>
        <w:rPr>
          <w:rFonts w:asciiTheme="minorHAnsi" w:hAnsiTheme="minorHAnsi" w:cstheme="minorHAnsi"/>
          <w:i/>
          <w:sz w:val="24"/>
          <w:lang w:val="es-ES_tradnl"/>
        </w:rPr>
      </w:pPr>
      <w:r>
        <w:rPr>
          <w:rFonts w:asciiTheme="minorHAnsi" w:hAnsiTheme="minorHAnsi" w:cstheme="minorHAnsi"/>
          <w:b/>
          <w:sz w:val="24"/>
          <w:lang w:val="es-ES_tradnl"/>
        </w:rPr>
        <w:t>Solemne alabanza final</w:t>
      </w:r>
      <w:r>
        <w:rPr>
          <w:rFonts w:asciiTheme="minorHAnsi" w:hAnsiTheme="minorHAnsi" w:cstheme="minorHAnsi"/>
          <w:sz w:val="24"/>
          <w:lang w:val="es-ES_tradnl"/>
        </w:rPr>
        <w:t xml:space="preserve">: </w:t>
      </w:r>
      <w:r w:rsidRPr="009C52B4">
        <w:rPr>
          <w:rFonts w:asciiTheme="minorHAnsi" w:hAnsiTheme="minorHAnsi" w:cstheme="minorHAnsi"/>
          <w:i/>
          <w:sz w:val="24"/>
          <w:lang w:val="es-ES_tradnl"/>
        </w:rPr>
        <w:t>“Con Cristo, con él y en él a ti, Dios Padre omnipotente en unidad del Espíritu Santo, todo honor y gloria por los siglos de los siglos, Amén”</w:t>
      </w:r>
      <w:r>
        <w:rPr>
          <w:rFonts w:asciiTheme="minorHAnsi" w:hAnsiTheme="minorHAnsi" w:cstheme="minorHAnsi"/>
          <w:sz w:val="24"/>
          <w:lang w:val="es-ES_tradnl"/>
        </w:rPr>
        <w:t>.</w:t>
      </w:r>
      <w:r w:rsidR="00AB6477">
        <w:rPr>
          <w:rFonts w:asciiTheme="minorHAnsi" w:hAnsiTheme="minorHAnsi" w:cstheme="minorHAnsi"/>
          <w:sz w:val="24"/>
          <w:lang w:val="es-ES_tradnl"/>
        </w:rPr>
        <w:t xml:space="preserve"> Por lo menos di fuerte tu “Amén”.</w:t>
      </w:r>
    </w:p>
    <w:p w:rsidR="005536C5" w:rsidRDefault="005536C5" w:rsidP="005536C5">
      <w:pPr>
        <w:pStyle w:val="Prrafodelista"/>
        <w:rPr>
          <w:rFonts w:asciiTheme="minorHAnsi" w:hAnsiTheme="minorHAnsi" w:cstheme="minorHAnsi"/>
          <w:b/>
          <w:sz w:val="24"/>
          <w:lang w:val="es-ES_tradnl"/>
        </w:rPr>
      </w:pPr>
    </w:p>
    <w:p w:rsidR="005536C5" w:rsidRDefault="005536C5" w:rsidP="005536C5">
      <w:pPr>
        <w:pStyle w:val="Prrafodelista"/>
        <w:ind w:left="0"/>
        <w:rPr>
          <w:rFonts w:asciiTheme="minorHAnsi" w:hAnsiTheme="minorHAnsi" w:cstheme="minorHAnsi"/>
          <w:sz w:val="24"/>
          <w:lang w:val="es-ES_tradnl"/>
        </w:rPr>
      </w:pPr>
      <w:r>
        <w:rPr>
          <w:rFonts w:asciiTheme="minorHAnsi" w:hAnsiTheme="minorHAnsi" w:cstheme="minorHAnsi"/>
          <w:b/>
          <w:sz w:val="24"/>
          <w:lang w:val="es-ES_tradnl"/>
        </w:rPr>
        <w:t>LA COMUNIÓN</w:t>
      </w:r>
    </w:p>
    <w:p w:rsidR="005536C5" w:rsidRDefault="005536C5" w:rsidP="005536C5">
      <w:pPr>
        <w:pStyle w:val="Prrafodelista"/>
        <w:ind w:left="0"/>
        <w:rPr>
          <w:rFonts w:asciiTheme="minorHAnsi" w:hAnsiTheme="minorHAnsi" w:cstheme="minorHAnsi"/>
          <w:sz w:val="24"/>
          <w:lang w:val="es-ES_tradnl"/>
        </w:rPr>
      </w:pPr>
    </w:p>
    <w:p w:rsidR="005536C5" w:rsidRDefault="005536C5" w:rsidP="005536C5">
      <w:pPr>
        <w:pStyle w:val="Prrafodelista"/>
        <w:ind w:left="0"/>
        <w:rPr>
          <w:rFonts w:asciiTheme="minorHAnsi" w:hAnsiTheme="minorHAnsi" w:cstheme="minorHAnsi"/>
          <w:sz w:val="24"/>
          <w:lang w:val="es-ES_tradnl"/>
        </w:rPr>
      </w:pPr>
      <w:r>
        <w:rPr>
          <w:rFonts w:asciiTheme="minorHAnsi" w:hAnsiTheme="minorHAnsi" w:cstheme="minorHAnsi"/>
          <w:sz w:val="24"/>
          <w:lang w:val="es-ES_tradnl"/>
        </w:rPr>
        <w:t>El rito de comunión comprende diferentes acciones de profundo significado.</w:t>
      </w:r>
    </w:p>
    <w:p w:rsidR="00085F24" w:rsidRDefault="00085F24" w:rsidP="00D7134F">
      <w:pPr>
        <w:pStyle w:val="Prrafodelista"/>
        <w:numPr>
          <w:ilvl w:val="0"/>
          <w:numId w:val="5"/>
        </w:numPr>
        <w:rPr>
          <w:rFonts w:asciiTheme="minorHAnsi" w:hAnsiTheme="minorHAnsi" w:cstheme="minorHAnsi"/>
          <w:sz w:val="24"/>
          <w:lang w:val="es-ES_tradnl"/>
        </w:rPr>
      </w:pPr>
      <w:r w:rsidRPr="00085F24">
        <w:rPr>
          <w:rFonts w:asciiTheme="minorHAnsi" w:hAnsiTheme="minorHAnsi" w:cstheme="minorHAnsi"/>
          <w:b/>
          <w:sz w:val="24"/>
          <w:lang w:val="es-ES_tradnl"/>
        </w:rPr>
        <w:t>El Padre nuestro</w:t>
      </w:r>
      <w:r>
        <w:rPr>
          <w:rFonts w:asciiTheme="minorHAnsi" w:hAnsiTheme="minorHAnsi" w:cstheme="minorHAnsi"/>
          <w:sz w:val="24"/>
          <w:lang w:val="es-ES_tradnl"/>
        </w:rPr>
        <w:t>: es la oración enseñada por el mismo Jesús.</w:t>
      </w:r>
      <w:r w:rsidR="00907998">
        <w:rPr>
          <w:rFonts w:asciiTheme="minorHAnsi" w:hAnsiTheme="minorHAnsi" w:cstheme="minorHAnsi"/>
          <w:sz w:val="24"/>
          <w:lang w:val="es-ES_tradnl"/>
        </w:rPr>
        <w:t xml:space="preserve"> Tiene dos partes: la primera  trata los </w:t>
      </w:r>
      <w:r w:rsidR="00907998" w:rsidRPr="0006078C">
        <w:rPr>
          <w:rFonts w:asciiTheme="minorHAnsi" w:hAnsiTheme="minorHAnsi" w:cstheme="minorHAnsi"/>
          <w:i/>
          <w:sz w:val="24"/>
          <w:lang w:val="es-ES_tradnl"/>
        </w:rPr>
        <w:t>“asuntos del Padre”</w:t>
      </w:r>
      <w:r w:rsidR="00907998">
        <w:rPr>
          <w:rFonts w:asciiTheme="minorHAnsi" w:hAnsiTheme="minorHAnsi" w:cstheme="minorHAnsi"/>
          <w:sz w:val="24"/>
          <w:lang w:val="es-ES_tradnl"/>
        </w:rPr>
        <w:t xml:space="preserve"> y la segunda los </w:t>
      </w:r>
      <w:r w:rsidR="00907998" w:rsidRPr="00AB6477">
        <w:rPr>
          <w:rFonts w:asciiTheme="minorHAnsi" w:hAnsiTheme="minorHAnsi" w:cstheme="minorHAnsi"/>
          <w:i/>
          <w:sz w:val="24"/>
          <w:lang w:val="es-ES_tradnl"/>
        </w:rPr>
        <w:t>“asuntos del hombre”</w:t>
      </w:r>
      <w:r w:rsidR="00907998">
        <w:rPr>
          <w:rFonts w:asciiTheme="minorHAnsi" w:hAnsiTheme="minorHAnsi" w:cstheme="minorHAnsi"/>
          <w:sz w:val="24"/>
          <w:lang w:val="es-ES_tradnl"/>
        </w:rPr>
        <w:t>.</w:t>
      </w:r>
      <w:r w:rsidR="00AB6477">
        <w:rPr>
          <w:rFonts w:asciiTheme="minorHAnsi" w:hAnsiTheme="minorHAnsi" w:cstheme="minorHAnsi"/>
          <w:sz w:val="24"/>
          <w:lang w:val="es-ES_tradnl"/>
        </w:rPr>
        <w:t xml:space="preserve"> Sería una pena si te quedaras callado.</w:t>
      </w:r>
    </w:p>
    <w:p w:rsidR="0006078C" w:rsidRDefault="00907998" w:rsidP="00D7134F">
      <w:pPr>
        <w:pStyle w:val="Prrafodelista"/>
        <w:numPr>
          <w:ilvl w:val="0"/>
          <w:numId w:val="5"/>
        </w:numPr>
        <w:rPr>
          <w:rFonts w:asciiTheme="minorHAnsi" w:hAnsiTheme="minorHAnsi" w:cstheme="minorHAnsi"/>
          <w:sz w:val="24"/>
          <w:lang w:val="es-ES_tradnl"/>
        </w:rPr>
      </w:pPr>
      <w:r w:rsidRPr="0006078C">
        <w:rPr>
          <w:rFonts w:asciiTheme="minorHAnsi" w:hAnsiTheme="minorHAnsi" w:cstheme="minorHAnsi"/>
          <w:b/>
          <w:sz w:val="24"/>
          <w:lang w:val="es-ES_tradnl"/>
        </w:rPr>
        <w:t xml:space="preserve">La </w:t>
      </w:r>
      <w:proofErr w:type="spellStart"/>
      <w:r w:rsidRPr="0006078C">
        <w:rPr>
          <w:rFonts w:asciiTheme="minorHAnsi" w:hAnsiTheme="minorHAnsi" w:cstheme="minorHAnsi"/>
          <w:b/>
          <w:sz w:val="24"/>
          <w:lang w:val="es-ES_tradnl"/>
        </w:rPr>
        <w:t>embolía</w:t>
      </w:r>
      <w:proofErr w:type="spellEnd"/>
      <w:r>
        <w:rPr>
          <w:rFonts w:asciiTheme="minorHAnsi" w:hAnsiTheme="minorHAnsi" w:cstheme="minorHAnsi"/>
          <w:sz w:val="24"/>
          <w:lang w:val="es-ES_tradnl"/>
        </w:rPr>
        <w:t xml:space="preserve">: así se llama </w:t>
      </w:r>
      <w:r w:rsidR="0006078C">
        <w:rPr>
          <w:rFonts w:asciiTheme="minorHAnsi" w:hAnsiTheme="minorHAnsi" w:cstheme="minorHAnsi"/>
          <w:sz w:val="24"/>
          <w:lang w:val="es-ES_tradnl"/>
        </w:rPr>
        <w:t>“la ampliación” que hace el presidente de la última petición “</w:t>
      </w:r>
      <w:r w:rsidR="0006078C" w:rsidRPr="0006078C">
        <w:rPr>
          <w:rFonts w:asciiTheme="minorHAnsi" w:hAnsiTheme="minorHAnsi" w:cstheme="minorHAnsi"/>
          <w:i/>
          <w:sz w:val="24"/>
          <w:lang w:val="es-ES_tradnl"/>
        </w:rPr>
        <w:t>líbranos del mal</w:t>
      </w:r>
      <w:r w:rsidR="0006078C">
        <w:rPr>
          <w:rFonts w:asciiTheme="minorHAnsi" w:hAnsiTheme="minorHAnsi" w:cstheme="minorHAnsi"/>
          <w:sz w:val="24"/>
          <w:lang w:val="es-ES_tradnl"/>
        </w:rPr>
        <w:t>”.</w:t>
      </w:r>
    </w:p>
    <w:p w:rsidR="008A531E" w:rsidRDefault="0006078C" w:rsidP="00AB6477">
      <w:pPr>
        <w:pStyle w:val="Prrafodelista"/>
        <w:numPr>
          <w:ilvl w:val="0"/>
          <w:numId w:val="5"/>
        </w:numPr>
        <w:rPr>
          <w:rFonts w:asciiTheme="minorHAnsi" w:hAnsiTheme="minorHAnsi" w:cstheme="minorHAnsi"/>
          <w:sz w:val="24"/>
          <w:lang w:val="es-ES_tradnl"/>
        </w:rPr>
      </w:pPr>
      <w:r w:rsidRPr="0006078C">
        <w:rPr>
          <w:rFonts w:asciiTheme="minorHAnsi" w:hAnsiTheme="minorHAnsi" w:cstheme="minorHAnsi"/>
          <w:b/>
          <w:sz w:val="24"/>
          <w:lang w:val="es-ES_tradnl"/>
        </w:rPr>
        <w:lastRenderedPageBreak/>
        <w:t>El saludo de paz</w:t>
      </w:r>
      <w:r>
        <w:rPr>
          <w:rFonts w:asciiTheme="minorHAnsi" w:hAnsiTheme="minorHAnsi" w:cstheme="minorHAnsi"/>
          <w:sz w:val="24"/>
          <w:lang w:val="es-ES_tradnl"/>
        </w:rPr>
        <w:t xml:space="preserve">: </w:t>
      </w:r>
      <w:r w:rsidRPr="0006078C">
        <w:rPr>
          <w:rFonts w:ascii="Calibri" w:hAnsi="Calibri" w:cs="Calibri"/>
          <w:sz w:val="24"/>
          <w:lang w:val="es-ES_tradnl"/>
        </w:rPr>
        <w:t xml:space="preserve">Es el saludo pascual de Jesús. </w:t>
      </w:r>
      <w:r>
        <w:rPr>
          <w:rFonts w:asciiTheme="minorHAnsi" w:hAnsiTheme="minorHAnsi" w:cstheme="minorHAnsi"/>
          <w:sz w:val="24"/>
          <w:lang w:val="es-ES_tradnl"/>
        </w:rPr>
        <w:t xml:space="preserve">Con él hacemos un gesto estupendo de </w:t>
      </w:r>
      <w:r w:rsidRPr="0006078C">
        <w:rPr>
          <w:rFonts w:ascii="Calibri" w:hAnsi="Calibri" w:cs="Calibri"/>
          <w:sz w:val="24"/>
          <w:lang w:val="es-ES_tradnl"/>
        </w:rPr>
        <w:t xml:space="preserve"> fraterni</w:t>
      </w:r>
      <w:r>
        <w:rPr>
          <w:rFonts w:asciiTheme="minorHAnsi" w:hAnsiTheme="minorHAnsi" w:cstheme="minorHAnsi"/>
          <w:sz w:val="24"/>
          <w:lang w:val="es-ES_tradnl"/>
        </w:rPr>
        <w:t>dad y de</w:t>
      </w:r>
      <w:r w:rsidRPr="0006078C">
        <w:rPr>
          <w:rFonts w:ascii="Calibri" w:hAnsi="Calibri" w:cs="Calibri"/>
          <w:sz w:val="24"/>
          <w:lang w:val="es-ES_tradnl"/>
        </w:rPr>
        <w:t xml:space="preserve"> reconciliación de los hermanos pecadores. Es compromiso para trabajar por la paz y la reconciliación: </w:t>
      </w:r>
      <w:r w:rsidRPr="0006078C">
        <w:rPr>
          <w:rFonts w:ascii="Calibri" w:hAnsi="Calibri" w:cs="Calibri"/>
          <w:i/>
          <w:sz w:val="24"/>
          <w:lang w:val="es-ES_tradnl"/>
        </w:rPr>
        <w:t>"Felices los que trabajan por la paz, porque son hijos de Dios"</w:t>
      </w:r>
      <w:r w:rsidR="00AB6477">
        <w:rPr>
          <w:rFonts w:ascii="Calibri" w:hAnsi="Calibri" w:cs="Calibri"/>
          <w:sz w:val="24"/>
          <w:lang w:val="es-ES_tradnl"/>
        </w:rPr>
        <w:t xml:space="preserve"> dijo Jesús </w:t>
      </w:r>
      <w:r w:rsidR="00AB6477" w:rsidRPr="0006078C">
        <w:rPr>
          <w:rFonts w:ascii="Calibri" w:hAnsi="Calibri" w:cs="Calibri"/>
          <w:sz w:val="24"/>
          <w:lang w:val="es-ES_tradnl"/>
        </w:rPr>
        <w:t>(Mt 5,9).</w:t>
      </w:r>
      <w:r w:rsidR="00AB6477">
        <w:rPr>
          <w:rFonts w:ascii="Calibri" w:hAnsi="Calibri" w:cs="Calibri"/>
          <w:sz w:val="24"/>
          <w:lang w:val="es-ES_tradnl"/>
        </w:rPr>
        <w:t xml:space="preserve"> Es un compromiso también tuyo: ser un(a) joven de paz</w:t>
      </w:r>
      <w:r w:rsidRPr="0006078C">
        <w:rPr>
          <w:rFonts w:ascii="Calibri" w:hAnsi="Calibri" w:cs="Calibri"/>
          <w:sz w:val="24"/>
          <w:lang w:val="es-ES_tradnl"/>
        </w:rPr>
        <w:t>.</w:t>
      </w:r>
    </w:p>
    <w:p w:rsidR="0006078C" w:rsidRDefault="0006078C" w:rsidP="00D7134F">
      <w:pPr>
        <w:pStyle w:val="Prrafodelista"/>
        <w:numPr>
          <w:ilvl w:val="0"/>
          <w:numId w:val="5"/>
        </w:numPr>
        <w:rPr>
          <w:rFonts w:asciiTheme="minorHAnsi" w:hAnsiTheme="minorHAnsi" w:cstheme="minorHAnsi"/>
          <w:sz w:val="24"/>
          <w:lang w:val="es-ES_tradnl"/>
        </w:rPr>
      </w:pPr>
      <w:r w:rsidRPr="008A531E">
        <w:rPr>
          <w:rFonts w:asciiTheme="minorHAnsi" w:hAnsiTheme="minorHAnsi" w:cstheme="minorHAnsi"/>
          <w:b/>
          <w:sz w:val="24"/>
          <w:lang w:val="es-ES_tradnl"/>
        </w:rPr>
        <w:t>La fracción del Pan</w:t>
      </w:r>
      <w:r>
        <w:rPr>
          <w:rFonts w:asciiTheme="minorHAnsi" w:hAnsiTheme="minorHAnsi" w:cstheme="minorHAnsi"/>
          <w:sz w:val="24"/>
          <w:lang w:val="es-ES_tradnl"/>
        </w:rPr>
        <w:t xml:space="preserve">: </w:t>
      </w:r>
      <w:r w:rsidRPr="00B774F6">
        <w:rPr>
          <w:rFonts w:ascii="Calibri" w:hAnsi="Calibri" w:cs="Calibri"/>
          <w:sz w:val="24"/>
          <w:lang w:val="es-ES_tradnl"/>
        </w:rPr>
        <w:t>Jesús partió el pan para entregarlo, para que todos comieran de él</w:t>
      </w:r>
      <w:r w:rsidRPr="00B774F6">
        <w:rPr>
          <w:rFonts w:asciiTheme="minorHAnsi" w:hAnsiTheme="minorHAnsi" w:cstheme="minorHAnsi"/>
          <w:sz w:val="24"/>
          <w:lang w:val="es-ES_tradnl"/>
        </w:rPr>
        <w:t xml:space="preserve">. </w:t>
      </w:r>
      <w:r w:rsidRPr="00B774F6">
        <w:rPr>
          <w:rFonts w:ascii="Calibri" w:hAnsi="Calibri" w:cs="Calibri"/>
          <w:sz w:val="24"/>
          <w:lang w:val="es-ES_tradnl"/>
        </w:rPr>
        <w:t xml:space="preserve">San Pablo anuncia: </w:t>
      </w:r>
      <w:r w:rsidRPr="008A531E">
        <w:rPr>
          <w:rFonts w:ascii="Calibri" w:hAnsi="Calibri" w:cs="Calibri"/>
          <w:i/>
          <w:sz w:val="24"/>
          <w:lang w:val="es-ES_tradnl"/>
        </w:rPr>
        <w:t>"Cristo es el único Pan partido; los que comemos de un mismo Pan formamos un solo cuerpo"</w:t>
      </w:r>
      <w:r w:rsidRPr="00B774F6">
        <w:rPr>
          <w:rFonts w:ascii="Calibri" w:hAnsi="Calibri" w:cs="Calibri"/>
          <w:sz w:val="24"/>
          <w:lang w:val="es-ES_tradnl"/>
        </w:rPr>
        <w:t xml:space="preserve"> (1 </w:t>
      </w:r>
      <w:proofErr w:type="spellStart"/>
      <w:r w:rsidRPr="00B774F6">
        <w:rPr>
          <w:rFonts w:ascii="Calibri" w:hAnsi="Calibri" w:cs="Calibri"/>
          <w:sz w:val="24"/>
          <w:lang w:val="es-ES_tradnl"/>
        </w:rPr>
        <w:t>Cor</w:t>
      </w:r>
      <w:proofErr w:type="spellEnd"/>
      <w:r w:rsidRPr="00B774F6">
        <w:rPr>
          <w:rFonts w:ascii="Calibri" w:hAnsi="Calibri" w:cs="Calibri"/>
          <w:sz w:val="24"/>
          <w:lang w:val="es-ES_tradnl"/>
        </w:rPr>
        <w:t xml:space="preserve"> 10,17).</w:t>
      </w:r>
      <w:r w:rsidR="00BE65AD">
        <w:rPr>
          <w:rFonts w:ascii="Calibri" w:hAnsi="Calibri" w:cs="Calibri"/>
          <w:sz w:val="24"/>
          <w:lang w:val="es-ES_tradnl"/>
        </w:rPr>
        <w:t xml:space="preserve"> Te haces cuerpo de Jesús.</w:t>
      </w:r>
    </w:p>
    <w:p w:rsidR="008A531E" w:rsidRDefault="008A531E" w:rsidP="00D7134F">
      <w:pPr>
        <w:pStyle w:val="Prrafodelista"/>
        <w:numPr>
          <w:ilvl w:val="0"/>
          <w:numId w:val="5"/>
        </w:numPr>
        <w:rPr>
          <w:rFonts w:asciiTheme="minorHAnsi" w:hAnsiTheme="minorHAnsi" w:cstheme="minorHAnsi"/>
          <w:sz w:val="24"/>
          <w:lang w:val="es-ES_tradnl"/>
        </w:rPr>
      </w:pPr>
      <w:r w:rsidRPr="008A531E">
        <w:rPr>
          <w:rFonts w:asciiTheme="minorHAnsi" w:hAnsiTheme="minorHAnsi" w:cstheme="minorHAnsi"/>
          <w:b/>
          <w:sz w:val="24"/>
          <w:lang w:val="es-ES_tradnl"/>
        </w:rPr>
        <w:t>El canto “Cordero de Dios</w:t>
      </w:r>
      <w:r>
        <w:rPr>
          <w:rFonts w:asciiTheme="minorHAnsi" w:hAnsiTheme="minorHAnsi" w:cstheme="minorHAnsi"/>
          <w:sz w:val="24"/>
          <w:lang w:val="es-ES_tradnl"/>
        </w:rPr>
        <w:t xml:space="preserve">”: El pueblo de Dios del antiguo testamento inmolaba un cordero en las fiestas de Pascua. Jesús fue el verdadero cordero que se inmoló durante la </w:t>
      </w:r>
      <w:r w:rsidR="00BE65AD">
        <w:rPr>
          <w:rFonts w:asciiTheme="minorHAnsi" w:hAnsiTheme="minorHAnsi" w:cstheme="minorHAnsi"/>
          <w:sz w:val="24"/>
          <w:lang w:val="es-ES_tradnl"/>
        </w:rPr>
        <w:t>semana santa</w:t>
      </w:r>
      <w:r>
        <w:rPr>
          <w:rFonts w:asciiTheme="minorHAnsi" w:hAnsiTheme="minorHAnsi" w:cstheme="minorHAnsi"/>
          <w:sz w:val="24"/>
          <w:lang w:val="es-ES_tradnl"/>
        </w:rPr>
        <w:t xml:space="preserve">. </w:t>
      </w:r>
      <w:r w:rsidR="003F7A31">
        <w:rPr>
          <w:rFonts w:asciiTheme="minorHAnsi" w:hAnsiTheme="minorHAnsi" w:cstheme="minorHAnsi"/>
          <w:sz w:val="24"/>
          <w:lang w:val="es-ES_tradnl"/>
        </w:rPr>
        <w:t xml:space="preserve">S. Juan Bautista al ver a </w:t>
      </w:r>
      <w:r>
        <w:rPr>
          <w:rFonts w:asciiTheme="minorHAnsi" w:hAnsiTheme="minorHAnsi" w:cstheme="minorHAnsi"/>
          <w:sz w:val="24"/>
          <w:lang w:val="es-ES_tradnl"/>
        </w:rPr>
        <w:t>Jesús</w:t>
      </w:r>
      <w:r w:rsidR="003F7A31">
        <w:rPr>
          <w:rFonts w:asciiTheme="minorHAnsi" w:hAnsiTheme="minorHAnsi" w:cstheme="minorHAnsi"/>
          <w:sz w:val="24"/>
          <w:lang w:val="es-ES_tradnl"/>
        </w:rPr>
        <w:t xml:space="preserve"> que llegaba,</w:t>
      </w:r>
      <w:r>
        <w:rPr>
          <w:rFonts w:asciiTheme="minorHAnsi" w:hAnsiTheme="minorHAnsi" w:cstheme="minorHAnsi"/>
          <w:sz w:val="24"/>
          <w:lang w:val="es-ES_tradnl"/>
        </w:rPr>
        <w:t xml:space="preserve"> proclamó:</w:t>
      </w:r>
      <w:r w:rsidRPr="008A531E">
        <w:rPr>
          <w:rFonts w:ascii="Times New Roman" w:hAnsi="Times New Roman"/>
          <w:i/>
          <w:lang w:val="es-ES_tradnl"/>
        </w:rPr>
        <w:t xml:space="preserve"> </w:t>
      </w:r>
      <w:r w:rsidRPr="00533FBB">
        <w:rPr>
          <w:rFonts w:ascii="Calibri" w:hAnsi="Calibri" w:cs="Calibri"/>
          <w:i/>
          <w:sz w:val="24"/>
          <w:lang w:val="es-ES_tradnl"/>
        </w:rPr>
        <w:t>"</w:t>
      </w:r>
      <w:r w:rsidRPr="00533FBB">
        <w:rPr>
          <w:rFonts w:asciiTheme="minorHAnsi" w:hAnsiTheme="minorHAnsi" w:cstheme="minorHAnsi"/>
          <w:i/>
          <w:sz w:val="24"/>
          <w:lang w:val="es-ES_tradnl"/>
        </w:rPr>
        <w:t>Este es</w:t>
      </w:r>
      <w:r w:rsidRPr="00533FBB">
        <w:rPr>
          <w:rFonts w:ascii="Calibri" w:hAnsi="Calibri" w:cs="Calibri"/>
          <w:i/>
          <w:sz w:val="24"/>
          <w:lang w:val="es-ES_tradnl"/>
        </w:rPr>
        <w:t xml:space="preserve"> el cordero de Dios que quita el pecado del mundo"</w:t>
      </w:r>
      <w:r w:rsidRPr="00533FBB">
        <w:rPr>
          <w:rFonts w:asciiTheme="minorHAnsi" w:hAnsiTheme="minorHAnsi" w:cstheme="minorHAnsi"/>
          <w:sz w:val="24"/>
          <w:lang w:val="es-ES_tradnl"/>
        </w:rPr>
        <w:t xml:space="preserve"> (Jn 1,29</w:t>
      </w:r>
      <w:r w:rsidRPr="00533FBB">
        <w:rPr>
          <w:rFonts w:ascii="Calibri" w:hAnsi="Calibri" w:cs="Calibri"/>
          <w:sz w:val="24"/>
          <w:lang w:val="es-ES_tradnl"/>
        </w:rPr>
        <w:t>)</w:t>
      </w:r>
      <w:r w:rsidRPr="00533FBB">
        <w:rPr>
          <w:rFonts w:asciiTheme="minorHAnsi" w:hAnsiTheme="minorHAnsi" w:cstheme="minorHAnsi"/>
          <w:sz w:val="24"/>
          <w:lang w:val="es-ES_tradnl"/>
        </w:rPr>
        <w:t>.</w:t>
      </w:r>
      <w:r w:rsidR="00533FBB" w:rsidRPr="00533FBB">
        <w:rPr>
          <w:rFonts w:asciiTheme="minorHAnsi" w:hAnsiTheme="minorHAnsi" w:cstheme="minorHAnsi"/>
          <w:sz w:val="24"/>
          <w:lang w:val="es-ES_tradnl"/>
        </w:rPr>
        <w:t xml:space="preserve"> La Apocalipsis grita: </w:t>
      </w:r>
      <w:r w:rsidR="00533FBB" w:rsidRPr="00533FBB">
        <w:rPr>
          <w:rFonts w:asciiTheme="minorHAnsi" w:hAnsiTheme="minorHAnsi" w:cstheme="minorHAnsi"/>
          <w:i/>
          <w:sz w:val="24"/>
          <w:lang w:val="es-ES_tradnl"/>
        </w:rPr>
        <w:t>"F</w:t>
      </w:r>
      <w:r w:rsidR="00533FBB" w:rsidRPr="00533FBB">
        <w:rPr>
          <w:rFonts w:ascii="Calibri" w:hAnsi="Calibri" w:cs="Calibri"/>
          <w:i/>
          <w:sz w:val="24"/>
          <w:lang w:val="es-ES_tradnl"/>
        </w:rPr>
        <w:t>elices los invitados a las bodas del Cordero"</w:t>
      </w:r>
      <w:r w:rsidR="00533FBB" w:rsidRPr="00533FBB">
        <w:rPr>
          <w:rFonts w:ascii="Calibri" w:hAnsi="Calibri" w:cs="Calibri"/>
          <w:sz w:val="24"/>
          <w:lang w:val="es-ES_tradnl"/>
        </w:rPr>
        <w:t xml:space="preserve"> (</w:t>
      </w:r>
      <w:proofErr w:type="spellStart"/>
      <w:r w:rsidR="00533FBB" w:rsidRPr="00533FBB">
        <w:rPr>
          <w:rFonts w:ascii="Calibri" w:hAnsi="Calibri" w:cs="Calibri"/>
          <w:sz w:val="24"/>
          <w:lang w:val="es-ES_tradnl"/>
        </w:rPr>
        <w:t>Apoc</w:t>
      </w:r>
      <w:proofErr w:type="spellEnd"/>
      <w:r w:rsidR="00533FBB" w:rsidRPr="00533FBB">
        <w:rPr>
          <w:rFonts w:ascii="Calibri" w:hAnsi="Calibri" w:cs="Calibri"/>
          <w:sz w:val="24"/>
          <w:lang w:val="es-ES_tradnl"/>
        </w:rPr>
        <w:t xml:space="preserve"> 19,7).</w:t>
      </w:r>
      <w:r w:rsidR="00533FBB">
        <w:rPr>
          <w:rFonts w:asciiTheme="minorHAnsi" w:hAnsiTheme="minorHAnsi" w:cstheme="minorHAnsi"/>
          <w:sz w:val="24"/>
          <w:lang w:val="es-ES_tradnl"/>
        </w:rPr>
        <w:t xml:space="preserve"> Cantémoslo con entusiasmo.</w:t>
      </w:r>
    </w:p>
    <w:p w:rsidR="00D60FFA" w:rsidRDefault="00533FBB" w:rsidP="00D7134F">
      <w:pPr>
        <w:pStyle w:val="Prrafodelista"/>
        <w:numPr>
          <w:ilvl w:val="0"/>
          <w:numId w:val="5"/>
        </w:numPr>
        <w:rPr>
          <w:rFonts w:asciiTheme="minorHAnsi" w:hAnsiTheme="minorHAnsi" w:cstheme="minorHAnsi"/>
          <w:sz w:val="24"/>
          <w:lang w:val="es-ES_tradnl"/>
        </w:rPr>
      </w:pPr>
      <w:r w:rsidRPr="00533FBB">
        <w:rPr>
          <w:rFonts w:asciiTheme="minorHAnsi" w:hAnsiTheme="minorHAnsi" w:cstheme="minorHAnsi"/>
          <w:b/>
          <w:sz w:val="24"/>
          <w:lang w:val="es-ES_tradnl"/>
        </w:rPr>
        <w:t>La comunión</w:t>
      </w:r>
      <w:r>
        <w:rPr>
          <w:rFonts w:asciiTheme="minorHAnsi" w:hAnsiTheme="minorHAnsi" w:cstheme="minorHAnsi"/>
          <w:sz w:val="24"/>
          <w:lang w:val="es-ES_tradnl"/>
        </w:rPr>
        <w:t xml:space="preserve">: Al comulgar el sacerdote te dice: </w:t>
      </w:r>
      <w:r w:rsidRPr="00730647">
        <w:rPr>
          <w:rFonts w:asciiTheme="minorHAnsi" w:hAnsiTheme="minorHAnsi" w:cstheme="minorHAnsi"/>
          <w:i/>
          <w:sz w:val="24"/>
          <w:lang w:val="es-ES_tradnl"/>
        </w:rPr>
        <w:t>“El cuerpo de Cristo”</w:t>
      </w:r>
      <w:r>
        <w:rPr>
          <w:rFonts w:asciiTheme="minorHAnsi" w:hAnsiTheme="minorHAnsi" w:cstheme="minorHAnsi"/>
          <w:sz w:val="24"/>
          <w:lang w:val="es-ES_tradnl"/>
        </w:rPr>
        <w:t xml:space="preserve">. Tú le contestas </w:t>
      </w:r>
      <w:r w:rsidR="00730647">
        <w:rPr>
          <w:rFonts w:asciiTheme="minorHAnsi" w:hAnsiTheme="minorHAnsi" w:cstheme="minorHAnsi"/>
          <w:sz w:val="24"/>
          <w:lang w:val="es-ES_tradnl"/>
        </w:rPr>
        <w:t xml:space="preserve">decididamente: </w:t>
      </w:r>
      <w:r w:rsidRPr="00730647">
        <w:rPr>
          <w:rFonts w:asciiTheme="minorHAnsi" w:hAnsiTheme="minorHAnsi" w:cstheme="minorHAnsi"/>
          <w:i/>
          <w:sz w:val="24"/>
          <w:lang w:val="es-ES_tradnl"/>
        </w:rPr>
        <w:t>“</w:t>
      </w:r>
      <w:r w:rsidRPr="00730647">
        <w:rPr>
          <w:rFonts w:asciiTheme="minorHAnsi" w:hAnsiTheme="minorHAnsi" w:cstheme="minorHAnsi"/>
          <w:b/>
          <w:i/>
          <w:sz w:val="24"/>
          <w:lang w:val="es-ES_tradnl"/>
        </w:rPr>
        <w:t>Amén</w:t>
      </w:r>
      <w:r w:rsidRPr="00730647">
        <w:rPr>
          <w:rFonts w:asciiTheme="minorHAnsi" w:hAnsiTheme="minorHAnsi" w:cstheme="minorHAnsi"/>
          <w:i/>
          <w:sz w:val="24"/>
          <w:lang w:val="es-ES_tradnl"/>
        </w:rPr>
        <w:t>”</w:t>
      </w:r>
      <w:r w:rsidR="00730647">
        <w:rPr>
          <w:rFonts w:asciiTheme="minorHAnsi" w:hAnsiTheme="minorHAnsi" w:cstheme="minorHAnsi"/>
          <w:i/>
          <w:sz w:val="24"/>
          <w:lang w:val="es-ES_tradnl"/>
        </w:rPr>
        <w:t>;</w:t>
      </w:r>
      <w:r>
        <w:rPr>
          <w:rFonts w:asciiTheme="minorHAnsi" w:hAnsiTheme="minorHAnsi" w:cstheme="minorHAnsi"/>
          <w:sz w:val="24"/>
          <w:lang w:val="es-ES_tradnl"/>
        </w:rPr>
        <w:t xml:space="preserve"> que quiere decir: </w:t>
      </w:r>
      <w:r w:rsidRPr="003F7A31">
        <w:rPr>
          <w:rFonts w:asciiTheme="minorHAnsi" w:hAnsiTheme="minorHAnsi" w:cstheme="minorHAnsi"/>
          <w:i/>
          <w:sz w:val="24"/>
          <w:lang w:val="es-ES_tradnl"/>
        </w:rPr>
        <w:t>Sí, creo</w:t>
      </w:r>
      <w:r>
        <w:rPr>
          <w:rFonts w:asciiTheme="minorHAnsi" w:hAnsiTheme="minorHAnsi" w:cstheme="minorHAnsi"/>
          <w:sz w:val="24"/>
          <w:lang w:val="es-ES_tradnl"/>
        </w:rPr>
        <w:t>. Creo en Jesús aquí presente; creo también que soy la Iglesia</w:t>
      </w:r>
      <w:r w:rsidR="00D60FFA">
        <w:rPr>
          <w:rFonts w:asciiTheme="minorHAnsi" w:hAnsiTheme="minorHAnsi" w:cstheme="minorHAnsi"/>
          <w:sz w:val="24"/>
          <w:lang w:val="es-ES_tradnl"/>
        </w:rPr>
        <w:t>,</w:t>
      </w:r>
      <w:r>
        <w:rPr>
          <w:rFonts w:asciiTheme="minorHAnsi" w:hAnsiTheme="minorHAnsi" w:cstheme="minorHAnsi"/>
          <w:sz w:val="24"/>
          <w:lang w:val="es-ES_tradnl"/>
        </w:rPr>
        <w:t xml:space="preserve"> que es el Cuerpo de Cristo.</w:t>
      </w:r>
      <w:r w:rsidR="00D60FFA">
        <w:rPr>
          <w:rFonts w:asciiTheme="minorHAnsi" w:hAnsiTheme="minorHAnsi" w:cstheme="minorHAnsi"/>
          <w:sz w:val="24"/>
          <w:lang w:val="es-ES_tradnl"/>
        </w:rPr>
        <w:t xml:space="preserve"> Con mucho respeto el acólito(a) sirve en la distribución de la comunión. Si te tocara ofrecer el cáliz,  piensa que contiene nada menos que la sangre de Jesús. Inmenso privilegio. Terminada la comunión ayudas a dejar el altar despejado de los objetos de la cena del Señor.</w:t>
      </w:r>
    </w:p>
    <w:p w:rsidR="00D60FFA" w:rsidRPr="00D60FFA" w:rsidRDefault="00D60FFA" w:rsidP="00D7134F">
      <w:pPr>
        <w:pStyle w:val="Prrafodelista"/>
        <w:numPr>
          <w:ilvl w:val="0"/>
          <w:numId w:val="5"/>
        </w:numPr>
        <w:rPr>
          <w:rFonts w:ascii="Calibri" w:hAnsi="Calibri" w:cs="Calibri"/>
          <w:sz w:val="24"/>
          <w:lang w:val="es-ES_tradnl"/>
        </w:rPr>
      </w:pPr>
      <w:r w:rsidRPr="00D60FFA">
        <w:rPr>
          <w:rFonts w:asciiTheme="minorHAnsi" w:hAnsiTheme="minorHAnsi" w:cstheme="minorHAnsi"/>
          <w:b/>
          <w:sz w:val="24"/>
          <w:lang w:val="es-ES_tradnl"/>
        </w:rPr>
        <w:t>Oración después de la comunión</w:t>
      </w:r>
      <w:r>
        <w:rPr>
          <w:rFonts w:asciiTheme="minorHAnsi" w:hAnsiTheme="minorHAnsi" w:cstheme="minorHAnsi"/>
          <w:sz w:val="24"/>
          <w:lang w:val="es-ES_tradnl"/>
        </w:rPr>
        <w:t xml:space="preserve">: </w:t>
      </w:r>
      <w:r w:rsidRPr="00D60FFA">
        <w:rPr>
          <w:rFonts w:ascii="Calibri" w:hAnsi="Calibri" w:cs="Calibri"/>
          <w:sz w:val="24"/>
          <w:lang w:val="es-ES_tradnl"/>
        </w:rPr>
        <w:t>La liturgia eucarística se cierra con esta oración, hecha por el Presidente. Sus expresiones invocan los frutos de la Eucaristía, proyectándolos a la vida</w:t>
      </w:r>
      <w:r>
        <w:rPr>
          <w:rFonts w:asciiTheme="minorHAnsi" w:hAnsiTheme="minorHAnsi" w:cstheme="minorHAnsi"/>
          <w:sz w:val="24"/>
          <w:lang w:val="es-ES_tradnl"/>
        </w:rPr>
        <w:t xml:space="preserve">, que seguirá a la liturgia: es decir tu vida cotidiana estará santificada por la </w:t>
      </w:r>
      <w:r w:rsidR="00D7134F">
        <w:rPr>
          <w:rFonts w:asciiTheme="minorHAnsi" w:hAnsiTheme="minorHAnsi" w:cstheme="minorHAnsi"/>
          <w:sz w:val="24"/>
          <w:lang w:val="es-ES_tradnl"/>
        </w:rPr>
        <w:t>eucaristía</w:t>
      </w:r>
      <w:r w:rsidR="003F7A31">
        <w:rPr>
          <w:rFonts w:asciiTheme="minorHAnsi" w:hAnsiTheme="minorHAnsi" w:cstheme="minorHAnsi"/>
          <w:sz w:val="24"/>
          <w:lang w:val="es-ES_tradnl"/>
        </w:rPr>
        <w:t>,</w:t>
      </w:r>
      <w:r>
        <w:rPr>
          <w:rFonts w:asciiTheme="minorHAnsi" w:hAnsiTheme="minorHAnsi" w:cstheme="minorHAnsi"/>
          <w:sz w:val="24"/>
          <w:lang w:val="es-ES_tradnl"/>
        </w:rPr>
        <w:t xml:space="preserve"> en la que participaste como acólito(a).</w:t>
      </w:r>
    </w:p>
    <w:p w:rsidR="00CF2B3B" w:rsidRDefault="00CF2B3B" w:rsidP="00A06CAF">
      <w:pPr>
        <w:pStyle w:val="Sinespaciado"/>
      </w:pPr>
    </w:p>
    <w:p w:rsidR="00A06CAF" w:rsidRDefault="00A06CAF" w:rsidP="00A06CAF">
      <w:pPr>
        <w:pStyle w:val="Sinespaciado"/>
        <w:rPr>
          <w:b/>
        </w:rPr>
      </w:pPr>
      <w:r w:rsidRPr="00D7134F">
        <w:rPr>
          <w:b/>
        </w:rPr>
        <w:t>EL RITO DEL ENVÍO</w:t>
      </w:r>
    </w:p>
    <w:p w:rsidR="002B506B" w:rsidRDefault="002B506B" w:rsidP="00A06CAF">
      <w:pPr>
        <w:pStyle w:val="Sinespaciado"/>
      </w:pPr>
    </w:p>
    <w:p w:rsidR="00D7134F" w:rsidRDefault="00D7134F" w:rsidP="00A06CAF">
      <w:pPr>
        <w:pStyle w:val="Sinespaciado"/>
        <w:rPr>
          <w:lang w:val="es-ES_tradnl"/>
        </w:rPr>
      </w:pPr>
      <w:r>
        <w:rPr>
          <w:lang w:val="es-ES_tradnl"/>
        </w:rPr>
        <w:t xml:space="preserve">La Asamblea, convertida en Cuerpo de Cristo por la Palabra y el Pan eucarístico, vuelve a la vida ordinaria con una misión. Tu propia misión de joven cristiano(a). </w:t>
      </w:r>
      <w:r w:rsidR="00F16DFE">
        <w:rPr>
          <w:lang w:val="es-ES_tradnl"/>
        </w:rPr>
        <w:t xml:space="preserve">La palabra “misa” viene del latín </w:t>
      </w:r>
      <w:r w:rsidR="00F16DFE" w:rsidRPr="00F16DFE">
        <w:rPr>
          <w:i/>
          <w:lang w:val="es-ES_tradnl"/>
        </w:rPr>
        <w:t>“</w:t>
      </w:r>
      <w:proofErr w:type="spellStart"/>
      <w:r w:rsidR="00F16DFE" w:rsidRPr="00F16DFE">
        <w:rPr>
          <w:i/>
          <w:lang w:val="es-ES_tradnl"/>
        </w:rPr>
        <w:t>missus</w:t>
      </w:r>
      <w:proofErr w:type="spellEnd"/>
      <w:r w:rsidR="00F16DFE" w:rsidRPr="00F16DFE">
        <w:rPr>
          <w:i/>
          <w:lang w:val="es-ES_tradnl"/>
        </w:rPr>
        <w:t xml:space="preserve">, </w:t>
      </w:r>
      <w:proofErr w:type="spellStart"/>
      <w:r w:rsidR="00F16DFE" w:rsidRPr="00F16DFE">
        <w:rPr>
          <w:i/>
          <w:lang w:val="es-ES_tradnl"/>
        </w:rPr>
        <w:t>missa</w:t>
      </w:r>
      <w:proofErr w:type="spellEnd"/>
      <w:r w:rsidR="00F16DFE" w:rsidRPr="00F16DFE">
        <w:rPr>
          <w:i/>
          <w:lang w:val="es-ES_tradnl"/>
        </w:rPr>
        <w:t>”</w:t>
      </w:r>
      <w:r w:rsidR="00F16DFE">
        <w:rPr>
          <w:lang w:val="es-ES_tradnl"/>
        </w:rPr>
        <w:t xml:space="preserve">, que quiere decir </w:t>
      </w:r>
      <w:r w:rsidR="003F7A31" w:rsidRPr="003F7A31">
        <w:rPr>
          <w:i/>
          <w:lang w:val="es-ES_tradnl"/>
        </w:rPr>
        <w:t>“</w:t>
      </w:r>
      <w:r w:rsidR="00F16DFE" w:rsidRPr="003F7A31">
        <w:rPr>
          <w:i/>
          <w:lang w:val="es-ES_tradnl"/>
        </w:rPr>
        <w:t>enviado, envío</w:t>
      </w:r>
      <w:r w:rsidR="003F7A31" w:rsidRPr="003F7A31">
        <w:rPr>
          <w:i/>
          <w:lang w:val="es-ES_tradnl"/>
        </w:rPr>
        <w:t>”</w:t>
      </w:r>
      <w:r w:rsidR="00F16DFE" w:rsidRPr="003F7A31">
        <w:rPr>
          <w:i/>
          <w:lang w:val="es-ES_tradnl"/>
        </w:rPr>
        <w:t>.</w:t>
      </w:r>
      <w:r w:rsidR="00F16DFE">
        <w:rPr>
          <w:lang w:val="es-ES_tradnl"/>
        </w:rPr>
        <w:t xml:space="preserve"> </w:t>
      </w:r>
      <w:r>
        <w:rPr>
          <w:lang w:val="es-ES_tradnl"/>
        </w:rPr>
        <w:t>Este rito consta de los siguientes actos:</w:t>
      </w:r>
    </w:p>
    <w:p w:rsidR="00D7134F" w:rsidRDefault="00D7134F" w:rsidP="00B766EE">
      <w:pPr>
        <w:pStyle w:val="Sinespaciado"/>
        <w:numPr>
          <w:ilvl w:val="0"/>
          <w:numId w:val="6"/>
        </w:numPr>
        <w:rPr>
          <w:lang w:val="es-ES_tradnl"/>
        </w:rPr>
      </w:pPr>
      <w:r w:rsidRPr="00D7134F">
        <w:rPr>
          <w:b/>
          <w:lang w:val="es-ES_tradnl"/>
        </w:rPr>
        <w:t>Anunc</w:t>
      </w:r>
      <w:r>
        <w:rPr>
          <w:b/>
          <w:lang w:val="es-ES_tradnl"/>
        </w:rPr>
        <w:t>ios de la vida de la comunidad</w:t>
      </w:r>
      <w:r>
        <w:rPr>
          <w:lang w:val="es-ES_tradnl"/>
        </w:rPr>
        <w:t>: A continuación de “la oración después de la comunión”, se dan los anuncios o avisos que son importantes para edificar la vida de la comunidad</w:t>
      </w:r>
      <w:r w:rsidR="00DF6054">
        <w:rPr>
          <w:lang w:val="es-ES_tradnl"/>
        </w:rPr>
        <w:t>. Esto significa que la vida de la comunidad se centra alrededor de la eucaristía y enlazan la eucaristía con la vida.</w:t>
      </w:r>
    </w:p>
    <w:p w:rsidR="00B766EE" w:rsidRDefault="00DF6054" w:rsidP="00B766EE">
      <w:pPr>
        <w:pStyle w:val="Sinespaciado"/>
        <w:numPr>
          <w:ilvl w:val="0"/>
          <w:numId w:val="6"/>
        </w:numPr>
        <w:rPr>
          <w:lang w:val="es-ES_tradnl"/>
        </w:rPr>
      </w:pPr>
      <w:r w:rsidRPr="00DF6054">
        <w:rPr>
          <w:b/>
          <w:lang w:val="es-ES_tradnl"/>
        </w:rPr>
        <w:t>La bendición de envío</w:t>
      </w:r>
      <w:r>
        <w:rPr>
          <w:lang w:val="es-ES_tradnl"/>
        </w:rPr>
        <w:t>: En el momento del envío a la vida, Cristo, por medio del sacerdote, quiere una vez más bendecir a los suyos, como lo hizo el día de la Ascensión (Lc 24.50).</w:t>
      </w:r>
      <w:r w:rsidR="003F7A31">
        <w:rPr>
          <w:lang w:val="es-ES_tradnl"/>
        </w:rPr>
        <w:t xml:space="preserve"> Te irás con la bendición de Dios.</w:t>
      </w:r>
    </w:p>
    <w:p w:rsidR="00B766EE" w:rsidRDefault="00DF6054" w:rsidP="00B766EE">
      <w:pPr>
        <w:pStyle w:val="Sinespaciado"/>
        <w:numPr>
          <w:ilvl w:val="0"/>
          <w:numId w:val="6"/>
        </w:numPr>
        <w:rPr>
          <w:lang w:val="es-ES_tradnl"/>
        </w:rPr>
      </w:pPr>
      <w:r w:rsidRPr="00B766EE">
        <w:rPr>
          <w:b/>
          <w:lang w:val="es-ES_tradnl"/>
        </w:rPr>
        <w:t>Las palabras de envío</w:t>
      </w:r>
      <w:r w:rsidRPr="00DF6054">
        <w:rPr>
          <w:lang w:val="es-ES_tradnl"/>
        </w:rPr>
        <w:t xml:space="preserve">: </w:t>
      </w:r>
      <w:r w:rsidRPr="00B766EE">
        <w:rPr>
          <w:lang w:val="es-ES_tradnl"/>
        </w:rPr>
        <w:t>El que preside</w:t>
      </w:r>
      <w:r w:rsidRPr="00DF6054">
        <w:rPr>
          <w:lang w:val="es-ES_tradnl"/>
        </w:rPr>
        <w:t xml:space="preserve"> disuelve fraternalmente la Asamblea</w:t>
      </w:r>
      <w:r w:rsidRPr="00B766EE">
        <w:rPr>
          <w:lang w:val="es-ES_tradnl"/>
        </w:rPr>
        <w:t>,</w:t>
      </w:r>
      <w:r w:rsidRPr="00DF6054">
        <w:rPr>
          <w:lang w:val="es-ES_tradnl"/>
        </w:rPr>
        <w:t xml:space="preserve"> y </w:t>
      </w:r>
      <w:r w:rsidRPr="00B766EE">
        <w:rPr>
          <w:lang w:val="es-ES_tradnl"/>
        </w:rPr>
        <w:t>nos envía</w:t>
      </w:r>
      <w:r w:rsidRPr="00DF6054">
        <w:rPr>
          <w:lang w:val="es-ES_tradnl"/>
        </w:rPr>
        <w:t xml:space="preserve"> a llevar el mensaje </w:t>
      </w:r>
      <w:r w:rsidRPr="00B766EE">
        <w:rPr>
          <w:lang w:val="es-ES_tradnl"/>
        </w:rPr>
        <w:t xml:space="preserve">cristiano a la vida diaria. </w:t>
      </w:r>
      <w:r w:rsidRPr="00DF6054">
        <w:rPr>
          <w:lang w:val="es-ES_tradnl"/>
        </w:rPr>
        <w:t xml:space="preserve">A las palabras de envío contestamos: </w:t>
      </w:r>
      <w:r w:rsidRPr="00B766EE">
        <w:rPr>
          <w:i/>
          <w:lang w:val="es-ES_tradnl"/>
        </w:rPr>
        <w:t>Demos gracias a Dios</w:t>
      </w:r>
      <w:r w:rsidRPr="00DF6054">
        <w:rPr>
          <w:lang w:val="es-ES_tradnl"/>
        </w:rPr>
        <w:t>: es</w:t>
      </w:r>
      <w:r w:rsidR="00B766EE">
        <w:rPr>
          <w:lang w:val="es-ES_tradnl"/>
        </w:rPr>
        <w:t xml:space="preserve"> toda una e</w:t>
      </w:r>
      <w:r w:rsidRPr="00DF6054">
        <w:rPr>
          <w:lang w:val="es-ES_tradnl"/>
        </w:rPr>
        <w:t xml:space="preserve">ucaristía en dos palabras. El </w:t>
      </w:r>
      <w:r w:rsidRPr="00B766EE">
        <w:rPr>
          <w:i/>
          <w:lang w:val="es-ES_tradnl"/>
        </w:rPr>
        <w:t>Demos gracias a Dios</w:t>
      </w:r>
      <w:r w:rsidRPr="00DF6054">
        <w:rPr>
          <w:lang w:val="es-ES_tradnl"/>
        </w:rPr>
        <w:t xml:space="preserve"> de la misa se prolonga con un tono de optimismo </w:t>
      </w:r>
      <w:r w:rsidRPr="00B766EE">
        <w:rPr>
          <w:lang w:val="es-ES_tradnl"/>
        </w:rPr>
        <w:t>y esperanza a lo largo del día y</w:t>
      </w:r>
      <w:r w:rsidRPr="00DF6054">
        <w:rPr>
          <w:lang w:val="es-ES_tradnl"/>
        </w:rPr>
        <w:t xml:space="preserve"> de los días de la semana.</w:t>
      </w:r>
      <w:r w:rsidR="00B766EE" w:rsidRPr="00B766EE">
        <w:rPr>
          <w:lang w:val="es-ES_tradnl"/>
        </w:rPr>
        <w:t xml:space="preserve"> </w:t>
      </w:r>
      <w:r w:rsidR="00B766EE">
        <w:rPr>
          <w:lang w:val="es-ES_tradnl"/>
        </w:rPr>
        <w:t xml:space="preserve">Fíjate lo que dice Hipólito </w:t>
      </w:r>
      <w:r w:rsidR="00B766EE">
        <w:rPr>
          <w:lang w:val="es-ES_tradnl"/>
        </w:rPr>
        <w:lastRenderedPageBreak/>
        <w:t>de Roma</w:t>
      </w:r>
      <w:r w:rsidR="00B766EE" w:rsidRPr="00B766EE">
        <w:rPr>
          <w:lang w:val="es-ES_tradnl"/>
        </w:rPr>
        <w:t>:</w:t>
      </w:r>
      <w:r w:rsidR="00B766EE">
        <w:rPr>
          <w:lang w:val="es-ES_tradnl"/>
        </w:rPr>
        <w:t xml:space="preserve"> </w:t>
      </w:r>
      <w:r w:rsidR="00B766EE" w:rsidRPr="00B766EE">
        <w:rPr>
          <w:i/>
          <w:lang w:val="es-ES_tradnl"/>
        </w:rPr>
        <w:t>“Cuando se hubiere concluido, apresúrese cada uno a hacer buenas obras”</w:t>
      </w:r>
      <w:r w:rsidR="00B766EE" w:rsidRPr="00B766EE">
        <w:rPr>
          <w:lang w:val="es-ES_tradnl"/>
        </w:rPr>
        <w:t>.</w:t>
      </w:r>
      <w:r w:rsidR="00B766EE">
        <w:rPr>
          <w:lang w:val="es-ES_tradnl"/>
        </w:rPr>
        <w:t xml:space="preserve"> Apresúrate, entonces</w:t>
      </w:r>
      <w:r w:rsidR="00EA5215">
        <w:rPr>
          <w:lang w:val="es-ES_tradnl"/>
        </w:rPr>
        <w:t>: que sean muchas tus buenas obras</w:t>
      </w:r>
      <w:r w:rsidR="00B766EE">
        <w:rPr>
          <w:lang w:val="es-ES_tradnl"/>
        </w:rPr>
        <w:t>.</w:t>
      </w:r>
    </w:p>
    <w:p w:rsidR="00B766EE" w:rsidRDefault="00B766EE" w:rsidP="00B766EE">
      <w:pPr>
        <w:pStyle w:val="Sinespaciado"/>
        <w:numPr>
          <w:ilvl w:val="0"/>
          <w:numId w:val="6"/>
        </w:numPr>
        <w:rPr>
          <w:lang w:val="es-ES_tradnl"/>
        </w:rPr>
      </w:pPr>
      <w:r w:rsidRPr="00B766EE">
        <w:rPr>
          <w:b/>
          <w:lang w:val="es-ES_tradnl"/>
        </w:rPr>
        <w:t>Salimos cantando</w:t>
      </w:r>
      <w:r>
        <w:rPr>
          <w:lang w:val="es-ES_tradnl"/>
        </w:rPr>
        <w:t xml:space="preserve">: con la asamblea disuelta formamos </w:t>
      </w:r>
      <w:r w:rsidR="00EA5215">
        <w:rPr>
          <w:lang w:val="es-ES_tradnl"/>
        </w:rPr>
        <w:t xml:space="preserve">la </w:t>
      </w:r>
      <w:r>
        <w:rPr>
          <w:lang w:val="es-ES_tradnl"/>
        </w:rPr>
        <w:t xml:space="preserve">procesión </w:t>
      </w:r>
      <w:r w:rsidR="00EA5215">
        <w:rPr>
          <w:lang w:val="es-ES_tradnl"/>
        </w:rPr>
        <w:t xml:space="preserve">de salida </w:t>
      </w:r>
      <w:r>
        <w:rPr>
          <w:lang w:val="es-ES_tradnl"/>
        </w:rPr>
        <w:t>y cantamos la alegría de nuestro compromiso cristiano.</w:t>
      </w:r>
    </w:p>
    <w:p w:rsidR="003F7A31" w:rsidRDefault="003F7A31" w:rsidP="003F7A31">
      <w:pPr>
        <w:pStyle w:val="Sinespaciado"/>
        <w:ind w:left="720"/>
        <w:rPr>
          <w:b/>
          <w:lang w:val="es-ES_tradnl"/>
        </w:rPr>
      </w:pPr>
    </w:p>
    <w:p w:rsidR="006045AB" w:rsidRPr="00DF6054" w:rsidRDefault="00E50986" w:rsidP="00473362">
      <w:pPr>
        <w:pStyle w:val="Sinespaciado"/>
        <w:rPr>
          <w:lang w:val="es-ES_tradnl"/>
        </w:rPr>
      </w:pPr>
      <w:r>
        <w:rPr>
          <w:b/>
          <w:lang w:val="es-ES_tradnl"/>
        </w:rPr>
        <w:t>¿Ves qué la misa es algo maravilloso? V</w:t>
      </w:r>
      <w:r w:rsidR="00A22B38">
        <w:rPr>
          <w:b/>
          <w:lang w:val="es-ES_tradnl"/>
        </w:rPr>
        <w:t>ale la pena sacrificarse, para participar en ella todos los domingos.</w:t>
      </w:r>
      <w:r w:rsidR="0087489C">
        <w:rPr>
          <w:b/>
          <w:lang w:val="es-ES_tradnl"/>
        </w:rPr>
        <w:t xml:space="preserve"> </w:t>
      </w:r>
      <w:r w:rsidR="0087489C">
        <w:rPr>
          <w:lang w:val="es-ES_tradnl"/>
        </w:rPr>
        <w:t>¿Te convenciste?</w:t>
      </w:r>
    </w:p>
    <w:sectPr w:rsidR="006045AB" w:rsidRPr="00DF6054" w:rsidSect="00F26BC1">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223" w:rsidRDefault="003A6223" w:rsidP="00E50986">
      <w:r>
        <w:separator/>
      </w:r>
    </w:p>
  </w:endnote>
  <w:endnote w:type="continuationSeparator" w:id="0">
    <w:p w:rsidR="003A6223" w:rsidRDefault="003A6223" w:rsidP="00E509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46543"/>
      <w:docPartObj>
        <w:docPartGallery w:val="Page Numbers (Bottom of Page)"/>
        <w:docPartUnique/>
      </w:docPartObj>
    </w:sdtPr>
    <w:sdtContent>
      <w:p w:rsidR="00E50986" w:rsidRDefault="00E50986">
        <w:pPr>
          <w:pStyle w:val="Piedepgina"/>
          <w:jc w:val="right"/>
        </w:pPr>
        <w:fldSimple w:instr=" PAGE   \* MERGEFORMAT ">
          <w:r>
            <w:rPr>
              <w:noProof/>
            </w:rPr>
            <w:t>1</w:t>
          </w:r>
        </w:fldSimple>
      </w:p>
    </w:sdtContent>
  </w:sdt>
  <w:p w:rsidR="00E50986" w:rsidRDefault="00E5098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223" w:rsidRDefault="003A6223" w:rsidP="00E50986">
      <w:r>
        <w:separator/>
      </w:r>
    </w:p>
  </w:footnote>
  <w:footnote w:type="continuationSeparator" w:id="0">
    <w:p w:rsidR="003A6223" w:rsidRDefault="003A6223" w:rsidP="00E509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545C"/>
    <w:multiLevelType w:val="hybridMultilevel"/>
    <w:tmpl w:val="400EAAA8"/>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9071537"/>
    <w:multiLevelType w:val="hybridMultilevel"/>
    <w:tmpl w:val="0F684846"/>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C456838"/>
    <w:multiLevelType w:val="hybridMultilevel"/>
    <w:tmpl w:val="D1D0D53E"/>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18151AE6"/>
    <w:multiLevelType w:val="hybridMultilevel"/>
    <w:tmpl w:val="45121072"/>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4A0560D5"/>
    <w:multiLevelType w:val="hybridMultilevel"/>
    <w:tmpl w:val="10A297B2"/>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6FAD1D59"/>
    <w:multiLevelType w:val="hybridMultilevel"/>
    <w:tmpl w:val="51DE3D16"/>
    <w:lvl w:ilvl="0" w:tplc="0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473362"/>
    <w:rsid w:val="000421E1"/>
    <w:rsid w:val="0006078C"/>
    <w:rsid w:val="00074C29"/>
    <w:rsid w:val="00085F24"/>
    <w:rsid w:val="000A1CC5"/>
    <w:rsid w:val="000D5470"/>
    <w:rsid w:val="000E40B0"/>
    <w:rsid w:val="001140A7"/>
    <w:rsid w:val="00163A95"/>
    <w:rsid w:val="00164CD8"/>
    <w:rsid w:val="00196B4A"/>
    <w:rsid w:val="001B263F"/>
    <w:rsid w:val="00201D3A"/>
    <w:rsid w:val="002633BB"/>
    <w:rsid w:val="002B506B"/>
    <w:rsid w:val="003A4177"/>
    <w:rsid w:val="003A6223"/>
    <w:rsid w:val="003F7A31"/>
    <w:rsid w:val="00407DBA"/>
    <w:rsid w:val="004446CD"/>
    <w:rsid w:val="0046090B"/>
    <w:rsid w:val="00473362"/>
    <w:rsid w:val="00481F3E"/>
    <w:rsid w:val="004C49E8"/>
    <w:rsid w:val="004F45F6"/>
    <w:rsid w:val="004F5239"/>
    <w:rsid w:val="005018DA"/>
    <w:rsid w:val="00506A9B"/>
    <w:rsid w:val="005251D9"/>
    <w:rsid w:val="00533FBB"/>
    <w:rsid w:val="005536C5"/>
    <w:rsid w:val="0055395A"/>
    <w:rsid w:val="0058594F"/>
    <w:rsid w:val="005B3E55"/>
    <w:rsid w:val="006045AB"/>
    <w:rsid w:val="00666A91"/>
    <w:rsid w:val="006C690A"/>
    <w:rsid w:val="00730647"/>
    <w:rsid w:val="00752B29"/>
    <w:rsid w:val="007946A2"/>
    <w:rsid w:val="007D44A9"/>
    <w:rsid w:val="00860282"/>
    <w:rsid w:val="0087489C"/>
    <w:rsid w:val="008A531E"/>
    <w:rsid w:val="008D59BF"/>
    <w:rsid w:val="00905D2A"/>
    <w:rsid w:val="00907998"/>
    <w:rsid w:val="00937FF1"/>
    <w:rsid w:val="00962059"/>
    <w:rsid w:val="009C52B4"/>
    <w:rsid w:val="00A06CAF"/>
    <w:rsid w:val="00A217EC"/>
    <w:rsid w:val="00A22B38"/>
    <w:rsid w:val="00A36E8E"/>
    <w:rsid w:val="00A76653"/>
    <w:rsid w:val="00AA411F"/>
    <w:rsid w:val="00AB6477"/>
    <w:rsid w:val="00B75294"/>
    <w:rsid w:val="00B766EE"/>
    <w:rsid w:val="00B774F6"/>
    <w:rsid w:val="00BA71F1"/>
    <w:rsid w:val="00BE65AD"/>
    <w:rsid w:val="00C216D3"/>
    <w:rsid w:val="00C966F4"/>
    <w:rsid w:val="00CF1486"/>
    <w:rsid w:val="00CF2B3B"/>
    <w:rsid w:val="00CF3FB5"/>
    <w:rsid w:val="00D3543A"/>
    <w:rsid w:val="00D60FFA"/>
    <w:rsid w:val="00D7134F"/>
    <w:rsid w:val="00D75DED"/>
    <w:rsid w:val="00DB4417"/>
    <w:rsid w:val="00DB73B8"/>
    <w:rsid w:val="00DF6054"/>
    <w:rsid w:val="00E26935"/>
    <w:rsid w:val="00E50986"/>
    <w:rsid w:val="00E76690"/>
    <w:rsid w:val="00E816A3"/>
    <w:rsid w:val="00EA5215"/>
    <w:rsid w:val="00EB1C31"/>
    <w:rsid w:val="00F115BD"/>
    <w:rsid w:val="00F16DFE"/>
    <w:rsid w:val="00F1714C"/>
    <w:rsid w:val="00F26BC1"/>
    <w:rsid w:val="00F515CE"/>
    <w:rsid w:val="00F8091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14C"/>
    <w:pPr>
      <w:widowControl w:val="0"/>
      <w:autoSpaceDE w:val="0"/>
      <w:autoSpaceDN w:val="0"/>
      <w:adjustRightInd w:val="0"/>
      <w:spacing w:after="0" w:line="240" w:lineRule="auto"/>
    </w:pPr>
    <w:rPr>
      <w:rFonts w:ascii="Lucida Console" w:eastAsia="Times New Roman" w:hAnsi="Lucida Console" w:cs="Times New Roman"/>
      <w:sz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B1C31"/>
    <w:pPr>
      <w:spacing w:after="0" w:line="240" w:lineRule="auto"/>
    </w:pPr>
    <w:rPr>
      <w:lang w:val="es-ES"/>
    </w:rPr>
  </w:style>
  <w:style w:type="paragraph" w:styleId="Prrafodelista">
    <w:name w:val="List Paragraph"/>
    <w:basedOn w:val="Normal"/>
    <w:uiPriority w:val="34"/>
    <w:qFormat/>
    <w:rsid w:val="001140A7"/>
    <w:pPr>
      <w:ind w:left="720"/>
      <w:contextualSpacing/>
    </w:pPr>
  </w:style>
  <w:style w:type="paragraph" w:styleId="Encabezado">
    <w:name w:val="header"/>
    <w:basedOn w:val="Normal"/>
    <w:link w:val="EncabezadoCar"/>
    <w:uiPriority w:val="99"/>
    <w:semiHidden/>
    <w:unhideWhenUsed/>
    <w:rsid w:val="00E50986"/>
    <w:pPr>
      <w:tabs>
        <w:tab w:val="center" w:pos="4419"/>
        <w:tab w:val="right" w:pos="8838"/>
      </w:tabs>
    </w:pPr>
  </w:style>
  <w:style w:type="character" w:customStyle="1" w:styleId="EncabezadoCar">
    <w:name w:val="Encabezado Car"/>
    <w:basedOn w:val="Fuentedeprrafopredeter"/>
    <w:link w:val="Encabezado"/>
    <w:uiPriority w:val="99"/>
    <w:semiHidden/>
    <w:rsid w:val="00E50986"/>
    <w:rPr>
      <w:rFonts w:ascii="Lucida Console" w:eastAsia="Times New Roman" w:hAnsi="Lucida Console" w:cs="Times New Roman"/>
      <w:sz w:val="20"/>
      <w:lang w:eastAsia="es-ES"/>
    </w:rPr>
  </w:style>
  <w:style w:type="paragraph" w:styleId="Piedepgina">
    <w:name w:val="footer"/>
    <w:basedOn w:val="Normal"/>
    <w:link w:val="PiedepginaCar"/>
    <w:uiPriority w:val="99"/>
    <w:unhideWhenUsed/>
    <w:rsid w:val="00E50986"/>
    <w:pPr>
      <w:tabs>
        <w:tab w:val="center" w:pos="4419"/>
        <w:tab w:val="right" w:pos="8838"/>
      </w:tabs>
    </w:pPr>
  </w:style>
  <w:style w:type="character" w:customStyle="1" w:styleId="PiedepginaCar">
    <w:name w:val="Pie de página Car"/>
    <w:basedOn w:val="Fuentedeprrafopredeter"/>
    <w:link w:val="Piedepgina"/>
    <w:uiPriority w:val="99"/>
    <w:rsid w:val="00E50986"/>
    <w:rPr>
      <w:rFonts w:ascii="Lucida Console" w:eastAsia="Times New Roman" w:hAnsi="Lucida Console" w:cs="Times New Roman"/>
      <w:sz w:val="20"/>
      <w:lang w:eastAsia="es-ES"/>
    </w:rPr>
  </w:style>
</w:styles>
</file>

<file path=word/webSettings.xml><?xml version="1.0" encoding="utf-8"?>
<w:webSettings xmlns:r="http://schemas.openxmlformats.org/officeDocument/2006/relationships" xmlns:w="http://schemas.openxmlformats.org/wordprocessingml/2006/main">
  <w:divs>
    <w:div w:id="114296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1366</TotalTime>
  <Pages>1</Pages>
  <Words>2510</Words>
  <Characters>13809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BORELLO</dc:creator>
  <cp:lastModifiedBy>MARIO BORELLO</cp:lastModifiedBy>
  <cp:revision>25</cp:revision>
  <cp:lastPrinted>2012-09-13T22:55:00Z</cp:lastPrinted>
  <dcterms:created xsi:type="dcterms:W3CDTF">2012-09-06T19:59:00Z</dcterms:created>
  <dcterms:modified xsi:type="dcterms:W3CDTF">2012-09-13T22:58:00Z</dcterms:modified>
</cp:coreProperties>
</file>